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5000" w:type="pct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4" w:space="0" w:color="auto"/>
          <w:insideV w:val="single" w:sz="6" w:space="0" w:color="auto"/>
        </w:tblBorders>
        <w:tblLook w:val="01E0" w:firstRow="1" w:lastRow="1" w:firstColumn="1" w:lastColumn="1" w:noHBand="0" w:noVBand="0"/>
      </w:tblPr>
      <w:tblGrid>
        <w:gridCol w:w="3367"/>
        <w:gridCol w:w="3744"/>
        <w:gridCol w:w="375"/>
        <w:gridCol w:w="363"/>
        <w:gridCol w:w="375"/>
        <w:gridCol w:w="372"/>
        <w:gridCol w:w="348"/>
        <w:gridCol w:w="344"/>
      </w:tblGrid>
      <w:tr w:rsidR="00CC4C42" w:rsidRPr="00CC4C42" w:rsidTr="009A25E8">
        <w:tc>
          <w:tcPr>
            <w:tcW w:w="5000" w:type="pct"/>
            <w:gridSpan w:val="8"/>
          </w:tcPr>
          <w:p w:rsidR="00CC4C42" w:rsidRPr="00CC4C42" w:rsidRDefault="00CC4C42" w:rsidP="00CC4C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  <w:bookmarkStart w:id="0" w:name="_GoBack"/>
            <w:bookmarkEnd w:id="0"/>
            <w:r w:rsidRPr="00CC4C42">
              <w:rPr>
                <w:rFonts w:ascii="Times New Roman" w:eastAsia="Times New Roman" w:hAnsi="Times New Roman" w:cs="Times New Roman"/>
                <w:b/>
                <w:lang w:eastAsia="cs-CZ"/>
              </w:rPr>
              <w:t>POSUDEK VEDOUCÍHO BAKALÁŘSKÉ PRÁCE</w:t>
            </w:r>
          </w:p>
        </w:tc>
      </w:tr>
      <w:tr w:rsidR="00734106" w:rsidRPr="00CC4C42" w:rsidTr="009A25E8">
        <w:tc>
          <w:tcPr>
            <w:tcW w:w="1814" w:type="pct"/>
          </w:tcPr>
          <w:p w:rsidR="00734106" w:rsidRPr="00CC4C42" w:rsidRDefault="00734106" w:rsidP="00734106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cs-CZ"/>
              </w:rPr>
            </w:pPr>
            <w:r w:rsidRPr="00CC4C42">
              <w:rPr>
                <w:rFonts w:ascii="Times New Roman" w:eastAsia="Times New Roman" w:hAnsi="Times New Roman" w:cs="Times New Roman"/>
                <w:lang w:eastAsia="cs-CZ"/>
              </w:rPr>
              <w:t>Jméno a příjmení studenta/Autor</w:t>
            </w:r>
          </w:p>
        </w:tc>
        <w:tc>
          <w:tcPr>
            <w:tcW w:w="3186" w:type="pct"/>
            <w:gridSpan w:val="7"/>
          </w:tcPr>
          <w:p w:rsidR="00734106" w:rsidRPr="00734106" w:rsidRDefault="00734106" w:rsidP="00734106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734106">
              <w:rPr>
                <w:rFonts w:ascii="Times New Roman" w:hAnsi="Times New Roman" w:cs="Times New Roman"/>
              </w:rPr>
              <w:t xml:space="preserve">Ing. Michaela </w:t>
            </w:r>
            <w:proofErr w:type="spellStart"/>
            <w:r w:rsidRPr="00734106">
              <w:rPr>
                <w:rFonts w:ascii="Times New Roman" w:hAnsi="Times New Roman" w:cs="Times New Roman"/>
              </w:rPr>
              <w:t>Vlachopulu</w:t>
            </w:r>
            <w:proofErr w:type="spellEnd"/>
          </w:p>
        </w:tc>
      </w:tr>
      <w:tr w:rsidR="00734106" w:rsidRPr="00CC4C42" w:rsidTr="009A25E8">
        <w:tc>
          <w:tcPr>
            <w:tcW w:w="1814" w:type="pct"/>
          </w:tcPr>
          <w:p w:rsidR="00734106" w:rsidRPr="00CC4C42" w:rsidRDefault="00734106" w:rsidP="00734106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cs-CZ"/>
              </w:rPr>
            </w:pPr>
            <w:r w:rsidRPr="00CC4C42">
              <w:rPr>
                <w:rFonts w:ascii="Times New Roman" w:eastAsia="Times New Roman" w:hAnsi="Times New Roman" w:cs="Times New Roman"/>
                <w:lang w:eastAsia="cs-CZ"/>
              </w:rPr>
              <w:t>Název práce</w:t>
            </w:r>
          </w:p>
        </w:tc>
        <w:tc>
          <w:tcPr>
            <w:tcW w:w="3186" w:type="pct"/>
            <w:gridSpan w:val="7"/>
          </w:tcPr>
          <w:p w:rsidR="00734106" w:rsidRPr="00734106" w:rsidRDefault="00734106" w:rsidP="00734106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734106">
              <w:rPr>
                <w:rFonts w:ascii="Times New Roman" w:hAnsi="Times New Roman" w:cs="Times New Roman"/>
              </w:rPr>
              <w:t>Aktivizační metody ve výuce na středních školách v Přerově</w:t>
            </w:r>
          </w:p>
        </w:tc>
      </w:tr>
      <w:tr w:rsidR="00734106" w:rsidRPr="00CC4C42" w:rsidTr="009A25E8">
        <w:tc>
          <w:tcPr>
            <w:tcW w:w="1814" w:type="pct"/>
          </w:tcPr>
          <w:p w:rsidR="00734106" w:rsidRPr="00CC4C42" w:rsidRDefault="00734106" w:rsidP="00734106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cs-CZ"/>
              </w:rPr>
            </w:pPr>
            <w:r w:rsidRPr="00CC4C42">
              <w:rPr>
                <w:rFonts w:ascii="Times New Roman" w:eastAsia="Times New Roman" w:hAnsi="Times New Roman" w:cs="Times New Roman"/>
                <w:lang w:eastAsia="cs-CZ"/>
              </w:rPr>
              <w:t>Jméno a příjmení vedoucího práce</w:t>
            </w:r>
          </w:p>
        </w:tc>
        <w:tc>
          <w:tcPr>
            <w:tcW w:w="3186" w:type="pct"/>
            <w:gridSpan w:val="7"/>
          </w:tcPr>
          <w:p w:rsidR="00734106" w:rsidRPr="00734106" w:rsidRDefault="00734106" w:rsidP="00734106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734106">
              <w:rPr>
                <w:rFonts w:ascii="Times New Roman" w:hAnsi="Times New Roman" w:cs="Times New Roman"/>
              </w:rPr>
              <w:t>Mgr. Ilona Kočvarová, Ph.D.</w:t>
            </w:r>
          </w:p>
        </w:tc>
      </w:tr>
      <w:tr w:rsidR="00734106" w:rsidRPr="00CC4C42" w:rsidTr="009A25E8">
        <w:tc>
          <w:tcPr>
            <w:tcW w:w="1814" w:type="pct"/>
          </w:tcPr>
          <w:p w:rsidR="00734106" w:rsidRPr="00CC4C42" w:rsidRDefault="00734106" w:rsidP="00734106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cs-CZ"/>
              </w:rPr>
            </w:pPr>
            <w:r w:rsidRPr="00CC4C42">
              <w:rPr>
                <w:rFonts w:ascii="Times New Roman" w:eastAsia="Times New Roman" w:hAnsi="Times New Roman" w:cs="Times New Roman"/>
                <w:lang w:eastAsia="cs-CZ"/>
              </w:rPr>
              <w:t>Studijní obor</w:t>
            </w:r>
          </w:p>
        </w:tc>
        <w:tc>
          <w:tcPr>
            <w:tcW w:w="3186" w:type="pct"/>
            <w:gridSpan w:val="7"/>
          </w:tcPr>
          <w:p w:rsidR="00734106" w:rsidRPr="00734106" w:rsidRDefault="00734106" w:rsidP="00734106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734106">
              <w:rPr>
                <w:rFonts w:ascii="Times New Roman" w:hAnsi="Times New Roman" w:cs="Times New Roman"/>
              </w:rPr>
              <w:t>Učitelství odborných předmětů pro SŠ</w:t>
            </w:r>
          </w:p>
        </w:tc>
      </w:tr>
      <w:tr w:rsidR="00734106" w:rsidRPr="00CC4C42" w:rsidTr="009A25E8">
        <w:tc>
          <w:tcPr>
            <w:tcW w:w="1814" w:type="pct"/>
          </w:tcPr>
          <w:p w:rsidR="00734106" w:rsidRPr="00CC4C42" w:rsidRDefault="00734106" w:rsidP="00734106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cs-CZ"/>
              </w:rPr>
            </w:pPr>
            <w:r w:rsidRPr="00CC4C42">
              <w:rPr>
                <w:rFonts w:ascii="Times New Roman" w:eastAsia="Times New Roman" w:hAnsi="Times New Roman" w:cs="Times New Roman"/>
                <w:lang w:eastAsia="cs-CZ"/>
              </w:rPr>
              <w:t>Forma studia</w:t>
            </w:r>
          </w:p>
        </w:tc>
        <w:tc>
          <w:tcPr>
            <w:tcW w:w="3186" w:type="pct"/>
            <w:gridSpan w:val="7"/>
          </w:tcPr>
          <w:p w:rsidR="00734106" w:rsidRPr="00734106" w:rsidRDefault="00734106" w:rsidP="00734106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734106">
              <w:rPr>
                <w:rFonts w:ascii="Times New Roman" w:hAnsi="Times New Roman" w:cs="Times New Roman"/>
              </w:rPr>
              <w:t>kombinovaná</w:t>
            </w:r>
          </w:p>
        </w:tc>
      </w:tr>
      <w:tr w:rsidR="00734106" w:rsidRPr="00CC4C42" w:rsidTr="009A25E8">
        <w:tc>
          <w:tcPr>
            <w:tcW w:w="1814" w:type="pct"/>
            <w:vAlign w:val="center"/>
          </w:tcPr>
          <w:p w:rsidR="00734106" w:rsidRPr="00CC4C42" w:rsidRDefault="00734106" w:rsidP="00CC4C4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lang w:eastAsia="cs-CZ"/>
              </w:rPr>
            </w:pPr>
            <w:r w:rsidRPr="00CC4C42">
              <w:rPr>
                <w:rFonts w:ascii="Times New Roman" w:eastAsia="Times New Roman" w:hAnsi="Times New Roman" w:cs="Times New Roman"/>
                <w:b/>
                <w:lang w:eastAsia="cs-CZ"/>
              </w:rPr>
              <w:t>Kritéria hodnocení práce</w:t>
            </w:r>
          </w:p>
        </w:tc>
        <w:tc>
          <w:tcPr>
            <w:tcW w:w="3186" w:type="pct"/>
            <w:gridSpan w:val="7"/>
          </w:tcPr>
          <w:p w:rsidR="00734106" w:rsidRPr="00CC4C42" w:rsidRDefault="00734106" w:rsidP="00CC4C4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lang w:eastAsia="cs-CZ"/>
              </w:rPr>
            </w:pPr>
            <w:r w:rsidRPr="00CC4C42">
              <w:rPr>
                <w:rFonts w:ascii="Times New Roman" w:eastAsia="Times New Roman" w:hAnsi="Times New Roman" w:cs="Times New Roman"/>
                <w:b/>
                <w:lang w:eastAsia="cs-CZ"/>
              </w:rPr>
              <w:t>Stupeň hodnocení</w:t>
            </w:r>
          </w:p>
          <w:p w:rsidR="00734106" w:rsidRPr="00CC4C42" w:rsidRDefault="00734106" w:rsidP="00CC4C4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cs-CZ"/>
              </w:rPr>
            </w:pPr>
            <w:r w:rsidRPr="00CC4C42">
              <w:rPr>
                <w:rFonts w:ascii="Times New Roman" w:eastAsia="Times New Roman" w:hAnsi="Times New Roman" w:cs="Times New Roman"/>
                <w:b/>
                <w:lang w:eastAsia="cs-CZ"/>
              </w:rPr>
              <w:t>dle stupnice ECTS</w:t>
            </w:r>
          </w:p>
        </w:tc>
      </w:tr>
      <w:tr w:rsidR="00734106" w:rsidRPr="00CC4C42" w:rsidTr="009A25E8">
        <w:tc>
          <w:tcPr>
            <w:tcW w:w="5000" w:type="pct"/>
            <w:gridSpan w:val="8"/>
            <w:shd w:val="clear" w:color="auto" w:fill="A6A6A6"/>
          </w:tcPr>
          <w:p w:rsidR="00734106" w:rsidRPr="00CC4C42" w:rsidRDefault="00734106" w:rsidP="00CC4C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FFFFFF"/>
                <w:lang w:eastAsia="cs-CZ"/>
              </w:rPr>
            </w:pPr>
            <w:r w:rsidRPr="00CC4C42">
              <w:rPr>
                <w:rFonts w:ascii="Times New Roman" w:eastAsia="Times New Roman" w:hAnsi="Times New Roman" w:cs="Times New Roman"/>
                <w:b/>
                <w:color w:val="FFFFFF"/>
                <w:lang w:eastAsia="cs-CZ"/>
              </w:rPr>
              <w:t>Formální stránka práce</w:t>
            </w:r>
          </w:p>
        </w:tc>
      </w:tr>
      <w:tr w:rsidR="00734106" w:rsidRPr="00CC4C42" w:rsidTr="00734106">
        <w:tc>
          <w:tcPr>
            <w:tcW w:w="3831" w:type="pct"/>
            <w:gridSpan w:val="2"/>
          </w:tcPr>
          <w:p w:rsidR="00734106" w:rsidRPr="00CC4C42" w:rsidRDefault="00734106" w:rsidP="00CC4C4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cs-CZ"/>
              </w:rPr>
            </w:pPr>
            <w:r w:rsidRPr="00CC4C42">
              <w:rPr>
                <w:rFonts w:ascii="Times New Roman" w:eastAsia="Times New Roman" w:hAnsi="Times New Roman" w:cs="Times New Roman"/>
                <w:lang w:eastAsia="cs-CZ"/>
              </w:rPr>
              <w:t>Přehlednost a členění práce</w:t>
            </w:r>
          </w:p>
        </w:tc>
        <w:tc>
          <w:tcPr>
            <w:tcW w:w="202" w:type="pct"/>
            <w:vAlign w:val="center"/>
          </w:tcPr>
          <w:p w:rsidR="00734106" w:rsidRPr="00734106" w:rsidRDefault="00734106" w:rsidP="00CC4C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lang w:eastAsia="cs-CZ"/>
              </w:rPr>
            </w:pPr>
            <w:r w:rsidRPr="00734106">
              <w:rPr>
                <w:rFonts w:ascii="Times New Roman" w:eastAsia="Times New Roman" w:hAnsi="Times New Roman" w:cs="Times New Roman"/>
                <w:b/>
                <w:lang w:eastAsia="cs-CZ"/>
              </w:rPr>
              <w:t>A</w:t>
            </w:r>
          </w:p>
        </w:tc>
        <w:tc>
          <w:tcPr>
            <w:tcW w:w="195" w:type="pct"/>
            <w:vAlign w:val="center"/>
          </w:tcPr>
          <w:p w:rsidR="00734106" w:rsidRPr="00CC4C42" w:rsidRDefault="00734106" w:rsidP="00CC4C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</w:p>
        </w:tc>
        <w:tc>
          <w:tcPr>
            <w:tcW w:w="195" w:type="pct"/>
            <w:vAlign w:val="center"/>
          </w:tcPr>
          <w:p w:rsidR="00734106" w:rsidRPr="00CC4C42" w:rsidRDefault="00734106" w:rsidP="00CC4C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</w:p>
        </w:tc>
        <w:tc>
          <w:tcPr>
            <w:tcW w:w="202" w:type="pct"/>
            <w:vAlign w:val="center"/>
          </w:tcPr>
          <w:p w:rsidR="00734106" w:rsidRPr="00CC4C42" w:rsidRDefault="00734106" w:rsidP="00CC4C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</w:p>
        </w:tc>
        <w:tc>
          <w:tcPr>
            <w:tcW w:w="189" w:type="pct"/>
            <w:vAlign w:val="center"/>
          </w:tcPr>
          <w:p w:rsidR="00734106" w:rsidRPr="00CC4C42" w:rsidRDefault="00734106" w:rsidP="00CC4C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</w:p>
        </w:tc>
        <w:tc>
          <w:tcPr>
            <w:tcW w:w="185" w:type="pct"/>
            <w:vAlign w:val="center"/>
          </w:tcPr>
          <w:p w:rsidR="00734106" w:rsidRPr="00CC4C42" w:rsidRDefault="00734106" w:rsidP="00CC4C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</w:p>
        </w:tc>
      </w:tr>
      <w:tr w:rsidR="00734106" w:rsidRPr="00CC4C42" w:rsidTr="00734106">
        <w:tc>
          <w:tcPr>
            <w:tcW w:w="3831" w:type="pct"/>
            <w:gridSpan w:val="2"/>
          </w:tcPr>
          <w:p w:rsidR="00734106" w:rsidRPr="00CC4C42" w:rsidRDefault="00734106" w:rsidP="00CC4C4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cs-CZ"/>
              </w:rPr>
            </w:pPr>
            <w:r w:rsidRPr="00CC4C42">
              <w:rPr>
                <w:rFonts w:ascii="Times New Roman" w:eastAsia="Times New Roman" w:hAnsi="Times New Roman" w:cs="Times New Roman"/>
                <w:lang w:eastAsia="cs-CZ"/>
              </w:rPr>
              <w:t>Úroveň jazykového zpracování (odborná, gramatická i stylistická úroveň textu)</w:t>
            </w:r>
          </w:p>
        </w:tc>
        <w:tc>
          <w:tcPr>
            <w:tcW w:w="202" w:type="pct"/>
            <w:vAlign w:val="center"/>
          </w:tcPr>
          <w:p w:rsidR="00734106" w:rsidRPr="00CC4C42" w:rsidRDefault="00734106" w:rsidP="00CC4C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</w:p>
        </w:tc>
        <w:tc>
          <w:tcPr>
            <w:tcW w:w="195" w:type="pct"/>
            <w:vAlign w:val="center"/>
          </w:tcPr>
          <w:p w:rsidR="00734106" w:rsidRPr="00734106" w:rsidRDefault="00734106" w:rsidP="00CC4C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lang w:eastAsia="cs-CZ"/>
              </w:rPr>
            </w:pPr>
            <w:r w:rsidRPr="00734106">
              <w:rPr>
                <w:rFonts w:ascii="Times New Roman" w:eastAsia="Times New Roman" w:hAnsi="Times New Roman" w:cs="Times New Roman"/>
                <w:b/>
                <w:lang w:eastAsia="cs-CZ"/>
              </w:rPr>
              <w:t>B</w:t>
            </w:r>
          </w:p>
        </w:tc>
        <w:tc>
          <w:tcPr>
            <w:tcW w:w="195" w:type="pct"/>
            <w:vAlign w:val="center"/>
          </w:tcPr>
          <w:p w:rsidR="00734106" w:rsidRPr="00CC4C42" w:rsidRDefault="00734106" w:rsidP="00CC4C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</w:p>
        </w:tc>
        <w:tc>
          <w:tcPr>
            <w:tcW w:w="202" w:type="pct"/>
            <w:vAlign w:val="center"/>
          </w:tcPr>
          <w:p w:rsidR="00734106" w:rsidRPr="00CC4C42" w:rsidRDefault="00734106" w:rsidP="00CC4C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</w:p>
        </w:tc>
        <w:tc>
          <w:tcPr>
            <w:tcW w:w="189" w:type="pct"/>
            <w:vAlign w:val="center"/>
          </w:tcPr>
          <w:p w:rsidR="00734106" w:rsidRPr="00CC4C42" w:rsidRDefault="00734106" w:rsidP="00CC4C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</w:p>
        </w:tc>
        <w:tc>
          <w:tcPr>
            <w:tcW w:w="185" w:type="pct"/>
            <w:vAlign w:val="center"/>
          </w:tcPr>
          <w:p w:rsidR="00734106" w:rsidRPr="00CC4C42" w:rsidRDefault="00734106" w:rsidP="00CC4C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</w:p>
        </w:tc>
      </w:tr>
      <w:tr w:rsidR="00734106" w:rsidRPr="00CC4C42" w:rsidTr="00734106">
        <w:tc>
          <w:tcPr>
            <w:tcW w:w="3831" w:type="pct"/>
            <w:gridSpan w:val="2"/>
          </w:tcPr>
          <w:p w:rsidR="00734106" w:rsidRPr="00CC4C42" w:rsidRDefault="00734106" w:rsidP="00CC4C4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cs-CZ"/>
              </w:rPr>
            </w:pPr>
            <w:r w:rsidRPr="00CC4C42">
              <w:rPr>
                <w:rFonts w:ascii="Times New Roman" w:eastAsia="Times New Roman" w:hAnsi="Times New Roman" w:cs="Times New Roman"/>
                <w:lang w:eastAsia="cs-CZ"/>
              </w:rPr>
              <w:t>Dodržení formálních náležitostí (rozsah práce, dodržení citační normy, estetická úprava, kvalita abstraktu, práce s grafickým, tabulkovým či jiným materiálem)</w:t>
            </w:r>
          </w:p>
        </w:tc>
        <w:tc>
          <w:tcPr>
            <w:tcW w:w="202" w:type="pct"/>
            <w:vAlign w:val="center"/>
          </w:tcPr>
          <w:p w:rsidR="00734106" w:rsidRPr="00734106" w:rsidRDefault="00734106" w:rsidP="00CC4C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lang w:eastAsia="cs-CZ"/>
              </w:rPr>
            </w:pPr>
            <w:r w:rsidRPr="00734106">
              <w:rPr>
                <w:rFonts w:ascii="Times New Roman" w:eastAsia="Times New Roman" w:hAnsi="Times New Roman" w:cs="Times New Roman"/>
                <w:b/>
                <w:lang w:eastAsia="cs-CZ"/>
              </w:rPr>
              <w:t>A</w:t>
            </w:r>
          </w:p>
        </w:tc>
        <w:tc>
          <w:tcPr>
            <w:tcW w:w="195" w:type="pct"/>
            <w:vAlign w:val="center"/>
          </w:tcPr>
          <w:p w:rsidR="00734106" w:rsidRPr="00CC4C42" w:rsidRDefault="00734106" w:rsidP="00CC4C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</w:p>
        </w:tc>
        <w:tc>
          <w:tcPr>
            <w:tcW w:w="195" w:type="pct"/>
            <w:vAlign w:val="center"/>
          </w:tcPr>
          <w:p w:rsidR="00734106" w:rsidRPr="00CC4C42" w:rsidRDefault="00734106" w:rsidP="00CC4C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</w:p>
        </w:tc>
        <w:tc>
          <w:tcPr>
            <w:tcW w:w="202" w:type="pct"/>
            <w:vAlign w:val="center"/>
          </w:tcPr>
          <w:p w:rsidR="00734106" w:rsidRPr="00CC4C42" w:rsidRDefault="00734106" w:rsidP="00CC4C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</w:p>
        </w:tc>
        <w:tc>
          <w:tcPr>
            <w:tcW w:w="189" w:type="pct"/>
            <w:vAlign w:val="center"/>
          </w:tcPr>
          <w:p w:rsidR="00734106" w:rsidRPr="00CC4C42" w:rsidRDefault="00734106" w:rsidP="00CC4C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</w:p>
        </w:tc>
        <w:tc>
          <w:tcPr>
            <w:tcW w:w="185" w:type="pct"/>
            <w:vAlign w:val="center"/>
          </w:tcPr>
          <w:p w:rsidR="00734106" w:rsidRPr="00CC4C42" w:rsidRDefault="00734106" w:rsidP="00CC4C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</w:p>
        </w:tc>
      </w:tr>
      <w:tr w:rsidR="00734106" w:rsidRPr="00CC4C42" w:rsidTr="009A25E8">
        <w:tc>
          <w:tcPr>
            <w:tcW w:w="5000" w:type="pct"/>
            <w:gridSpan w:val="8"/>
            <w:shd w:val="clear" w:color="auto" w:fill="A6A6A6"/>
            <w:vAlign w:val="center"/>
          </w:tcPr>
          <w:p w:rsidR="00734106" w:rsidRPr="00CC4C42" w:rsidRDefault="00734106" w:rsidP="00CC4C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  <w:r w:rsidRPr="00CC4C42">
              <w:rPr>
                <w:rFonts w:ascii="Times New Roman" w:eastAsia="Times New Roman" w:hAnsi="Times New Roman" w:cs="Times New Roman"/>
                <w:b/>
                <w:color w:val="FFFFFF"/>
                <w:lang w:eastAsia="cs-CZ"/>
              </w:rPr>
              <w:t>Teoretická část práce</w:t>
            </w:r>
          </w:p>
        </w:tc>
      </w:tr>
      <w:tr w:rsidR="00734106" w:rsidRPr="00CC4C42" w:rsidTr="00734106">
        <w:tc>
          <w:tcPr>
            <w:tcW w:w="3831" w:type="pct"/>
            <w:gridSpan w:val="2"/>
          </w:tcPr>
          <w:p w:rsidR="00734106" w:rsidRPr="00CC4C42" w:rsidRDefault="00734106" w:rsidP="00CC4C4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cs-CZ"/>
              </w:rPr>
            </w:pPr>
            <w:r w:rsidRPr="00CC4C42">
              <w:rPr>
                <w:rFonts w:ascii="Times New Roman" w:eastAsia="Times New Roman" w:hAnsi="Times New Roman" w:cs="Times New Roman"/>
                <w:lang w:eastAsia="cs-CZ"/>
              </w:rPr>
              <w:t xml:space="preserve">Formulace cílů práce </w:t>
            </w:r>
          </w:p>
        </w:tc>
        <w:tc>
          <w:tcPr>
            <w:tcW w:w="202" w:type="pct"/>
            <w:vAlign w:val="center"/>
          </w:tcPr>
          <w:p w:rsidR="00734106" w:rsidRPr="00734106" w:rsidRDefault="00734106" w:rsidP="00CC4C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lang w:eastAsia="cs-CZ"/>
              </w:rPr>
            </w:pPr>
            <w:r w:rsidRPr="00734106">
              <w:rPr>
                <w:rFonts w:ascii="Times New Roman" w:eastAsia="Times New Roman" w:hAnsi="Times New Roman" w:cs="Times New Roman"/>
                <w:b/>
                <w:lang w:eastAsia="cs-CZ"/>
              </w:rPr>
              <w:t>A</w:t>
            </w:r>
          </w:p>
        </w:tc>
        <w:tc>
          <w:tcPr>
            <w:tcW w:w="195" w:type="pct"/>
            <w:vAlign w:val="center"/>
          </w:tcPr>
          <w:p w:rsidR="00734106" w:rsidRPr="00CC4C42" w:rsidRDefault="00734106" w:rsidP="00CC4C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</w:p>
        </w:tc>
        <w:tc>
          <w:tcPr>
            <w:tcW w:w="195" w:type="pct"/>
            <w:vAlign w:val="center"/>
          </w:tcPr>
          <w:p w:rsidR="00734106" w:rsidRPr="00CC4C42" w:rsidRDefault="00734106" w:rsidP="00CC4C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</w:p>
        </w:tc>
        <w:tc>
          <w:tcPr>
            <w:tcW w:w="202" w:type="pct"/>
            <w:vAlign w:val="center"/>
          </w:tcPr>
          <w:p w:rsidR="00734106" w:rsidRPr="00CC4C42" w:rsidRDefault="00734106" w:rsidP="00CC4C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</w:p>
        </w:tc>
        <w:tc>
          <w:tcPr>
            <w:tcW w:w="189" w:type="pct"/>
            <w:vAlign w:val="center"/>
          </w:tcPr>
          <w:p w:rsidR="00734106" w:rsidRPr="00CC4C42" w:rsidRDefault="00734106" w:rsidP="00CC4C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</w:p>
        </w:tc>
        <w:tc>
          <w:tcPr>
            <w:tcW w:w="185" w:type="pct"/>
            <w:vAlign w:val="center"/>
          </w:tcPr>
          <w:p w:rsidR="00734106" w:rsidRPr="00CC4C42" w:rsidRDefault="00734106" w:rsidP="00CC4C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</w:p>
        </w:tc>
      </w:tr>
      <w:tr w:rsidR="00734106" w:rsidRPr="00CC4C42" w:rsidTr="00734106">
        <w:tc>
          <w:tcPr>
            <w:tcW w:w="3831" w:type="pct"/>
            <w:gridSpan w:val="2"/>
          </w:tcPr>
          <w:p w:rsidR="00734106" w:rsidRPr="00CC4C42" w:rsidRDefault="00734106" w:rsidP="00CC4C4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cs-CZ"/>
              </w:rPr>
            </w:pPr>
            <w:r w:rsidRPr="00CC4C42">
              <w:rPr>
                <w:rFonts w:ascii="Times New Roman" w:eastAsia="Times New Roman" w:hAnsi="Times New Roman" w:cs="Times New Roman"/>
                <w:lang w:eastAsia="cs-CZ"/>
              </w:rPr>
              <w:t xml:space="preserve">Analýza a syntéza problému </w:t>
            </w:r>
          </w:p>
        </w:tc>
        <w:tc>
          <w:tcPr>
            <w:tcW w:w="202" w:type="pct"/>
            <w:vAlign w:val="center"/>
          </w:tcPr>
          <w:p w:rsidR="00734106" w:rsidRPr="00CC4C42" w:rsidRDefault="00734106" w:rsidP="00CC4C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</w:p>
        </w:tc>
        <w:tc>
          <w:tcPr>
            <w:tcW w:w="195" w:type="pct"/>
            <w:vAlign w:val="center"/>
          </w:tcPr>
          <w:p w:rsidR="00734106" w:rsidRPr="00734106" w:rsidRDefault="00734106" w:rsidP="00CC4C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lang w:eastAsia="cs-CZ"/>
              </w:rPr>
            </w:pPr>
            <w:r w:rsidRPr="00734106">
              <w:rPr>
                <w:rFonts w:ascii="Times New Roman" w:eastAsia="Times New Roman" w:hAnsi="Times New Roman" w:cs="Times New Roman"/>
                <w:b/>
                <w:lang w:eastAsia="cs-CZ"/>
              </w:rPr>
              <w:t>B</w:t>
            </w:r>
          </w:p>
        </w:tc>
        <w:tc>
          <w:tcPr>
            <w:tcW w:w="195" w:type="pct"/>
            <w:vAlign w:val="center"/>
          </w:tcPr>
          <w:p w:rsidR="00734106" w:rsidRPr="00CC4C42" w:rsidRDefault="00734106" w:rsidP="00CC4C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</w:p>
        </w:tc>
        <w:tc>
          <w:tcPr>
            <w:tcW w:w="202" w:type="pct"/>
            <w:vAlign w:val="center"/>
          </w:tcPr>
          <w:p w:rsidR="00734106" w:rsidRPr="00CC4C42" w:rsidRDefault="00734106" w:rsidP="00CC4C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</w:p>
        </w:tc>
        <w:tc>
          <w:tcPr>
            <w:tcW w:w="189" w:type="pct"/>
            <w:vAlign w:val="center"/>
          </w:tcPr>
          <w:p w:rsidR="00734106" w:rsidRPr="00CC4C42" w:rsidRDefault="00734106" w:rsidP="00CC4C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</w:p>
        </w:tc>
        <w:tc>
          <w:tcPr>
            <w:tcW w:w="185" w:type="pct"/>
            <w:vAlign w:val="center"/>
          </w:tcPr>
          <w:p w:rsidR="00734106" w:rsidRPr="00CC4C42" w:rsidRDefault="00734106" w:rsidP="00CC4C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</w:p>
        </w:tc>
      </w:tr>
      <w:tr w:rsidR="00734106" w:rsidRPr="00CC4C42" w:rsidTr="00734106">
        <w:tc>
          <w:tcPr>
            <w:tcW w:w="3831" w:type="pct"/>
            <w:gridSpan w:val="2"/>
          </w:tcPr>
          <w:p w:rsidR="00734106" w:rsidRPr="00CC4C42" w:rsidRDefault="00734106" w:rsidP="00CC4C4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cs-CZ"/>
              </w:rPr>
            </w:pPr>
            <w:r w:rsidRPr="00CC4C42">
              <w:rPr>
                <w:rFonts w:ascii="Times New Roman" w:eastAsia="Times New Roman" w:hAnsi="Times New Roman" w:cs="Times New Roman"/>
                <w:lang w:eastAsia="cs-CZ"/>
              </w:rPr>
              <w:t>Práce s odbornou literaturou (rozsah a aktuálnost použité literatury, hloubka zpracování použité literatury)</w:t>
            </w:r>
          </w:p>
        </w:tc>
        <w:tc>
          <w:tcPr>
            <w:tcW w:w="202" w:type="pct"/>
            <w:vAlign w:val="center"/>
          </w:tcPr>
          <w:p w:rsidR="00734106" w:rsidRPr="00734106" w:rsidRDefault="00734106" w:rsidP="00CC4C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lang w:eastAsia="cs-CZ"/>
              </w:rPr>
            </w:pPr>
            <w:r w:rsidRPr="00734106">
              <w:rPr>
                <w:rFonts w:ascii="Times New Roman" w:eastAsia="Times New Roman" w:hAnsi="Times New Roman" w:cs="Times New Roman"/>
                <w:b/>
                <w:lang w:eastAsia="cs-CZ"/>
              </w:rPr>
              <w:t>A</w:t>
            </w:r>
          </w:p>
        </w:tc>
        <w:tc>
          <w:tcPr>
            <w:tcW w:w="195" w:type="pct"/>
            <w:vAlign w:val="center"/>
          </w:tcPr>
          <w:p w:rsidR="00734106" w:rsidRPr="00CC4C42" w:rsidRDefault="00734106" w:rsidP="00CC4C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</w:p>
        </w:tc>
        <w:tc>
          <w:tcPr>
            <w:tcW w:w="195" w:type="pct"/>
            <w:vAlign w:val="center"/>
          </w:tcPr>
          <w:p w:rsidR="00734106" w:rsidRPr="00CC4C42" w:rsidRDefault="00734106" w:rsidP="00CC4C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</w:p>
        </w:tc>
        <w:tc>
          <w:tcPr>
            <w:tcW w:w="202" w:type="pct"/>
            <w:vAlign w:val="center"/>
          </w:tcPr>
          <w:p w:rsidR="00734106" w:rsidRPr="00CC4C42" w:rsidRDefault="00734106" w:rsidP="00CC4C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</w:p>
        </w:tc>
        <w:tc>
          <w:tcPr>
            <w:tcW w:w="189" w:type="pct"/>
            <w:vAlign w:val="center"/>
          </w:tcPr>
          <w:p w:rsidR="00734106" w:rsidRPr="00CC4C42" w:rsidRDefault="00734106" w:rsidP="00CC4C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</w:p>
        </w:tc>
        <w:tc>
          <w:tcPr>
            <w:tcW w:w="185" w:type="pct"/>
            <w:vAlign w:val="center"/>
          </w:tcPr>
          <w:p w:rsidR="00734106" w:rsidRPr="00CC4C42" w:rsidRDefault="00734106" w:rsidP="00CC4C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</w:p>
        </w:tc>
      </w:tr>
      <w:tr w:rsidR="00734106" w:rsidRPr="00CC4C42" w:rsidTr="009A25E8">
        <w:tc>
          <w:tcPr>
            <w:tcW w:w="5000" w:type="pct"/>
            <w:gridSpan w:val="8"/>
            <w:tcBorders>
              <w:bottom w:val="single" w:sz="4" w:space="0" w:color="auto"/>
            </w:tcBorders>
            <w:shd w:val="clear" w:color="auto" w:fill="A6A6A6"/>
            <w:vAlign w:val="center"/>
          </w:tcPr>
          <w:p w:rsidR="00734106" w:rsidRPr="00CC4C42" w:rsidRDefault="00734106" w:rsidP="00CC4C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  <w:r w:rsidRPr="00CC4C42">
              <w:rPr>
                <w:rFonts w:ascii="Times New Roman" w:eastAsia="Times New Roman" w:hAnsi="Times New Roman" w:cs="Times New Roman"/>
                <w:b/>
                <w:color w:val="FFFFFF"/>
                <w:lang w:eastAsia="cs-CZ"/>
              </w:rPr>
              <w:t>Praktická část práce</w:t>
            </w:r>
          </w:p>
        </w:tc>
      </w:tr>
      <w:tr w:rsidR="00734106" w:rsidRPr="00CC4C42" w:rsidTr="009A25E8">
        <w:trPr>
          <w:trHeight w:val="266"/>
        </w:trPr>
        <w:tc>
          <w:tcPr>
            <w:tcW w:w="5000" w:type="pct"/>
            <w:gridSpan w:val="8"/>
            <w:tcBorders>
              <w:top w:val="single" w:sz="4" w:space="0" w:color="auto"/>
              <w:bottom w:val="single" w:sz="4" w:space="0" w:color="auto"/>
            </w:tcBorders>
            <w:shd w:val="clear" w:color="auto" w:fill="B8CCE4"/>
          </w:tcPr>
          <w:p w:rsidR="00734106" w:rsidRPr="00CC4C42" w:rsidRDefault="00734106" w:rsidP="00CC4C4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lang w:eastAsia="cs-CZ"/>
              </w:rPr>
            </w:pPr>
            <w:r w:rsidRPr="00CC4C42">
              <w:rPr>
                <w:rFonts w:ascii="Times New Roman" w:eastAsia="Times New Roman" w:hAnsi="Times New Roman" w:cs="Times New Roman"/>
                <w:b/>
                <w:lang w:eastAsia="cs-CZ"/>
              </w:rPr>
              <w:t>Bakalářská práce teoreticko-výzkumného charakteru</w:t>
            </w:r>
          </w:p>
        </w:tc>
      </w:tr>
      <w:tr w:rsidR="00734106" w:rsidRPr="00CC4C42" w:rsidTr="00734106">
        <w:tc>
          <w:tcPr>
            <w:tcW w:w="3831" w:type="pct"/>
            <w:gridSpan w:val="2"/>
            <w:tcBorders>
              <w:top w:val="single" w:sz="4" w:space="0" w:color="auto"/>
              <w:bottom w:val="single" w:sz="4" w:space="0" w:color="auto"/>
            </w:tcBorders>
            <w:shd w:val="clear" w:color="auto" w:fill="B8CCE4"/>
          </w:tcPr>
          <w:p w:rsidR="00734106" w:rsidRPr="00CC4C42" w:rsidRDefault="00734106" w:rsidP="00CC4C4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cs-CZ"/>
              </w:rPr>
            </w:pPr>
            <w:r w:rsidRPr="00CC4C42">
              <w:rPr>
                <w:rFonts w:ascii="Times New Roman" w:eastAsia="Times New Roman" w:hAnsi="Times New Roman" w:cs="Times New Roman"/>
                <w:lang w:eastAsia="cs-CZ"/>
              </w:rPr>
              <w:t>Věcná správnost výzkumných cílů</w:t>
            </w:r>
          </w:p>
        </w:tc>
        <w:tc>
          <w:tcPr>
            <w:tcW w:w="202" w:type="pct"/>
            <w:tcBorders>
              <w:top w:val="single" w:sz="4" w:space="0" w:color="auto"/>
              <w:bottom w:val="single" w:sz="4" w:space="0" w:color="auto"/>
            </w:tcBorders>
            <w:shd w:val="clear" w:color="auto" w:fill="B8CCE4"/>
            <w:vAlign w:val="center"/>
          </w:tcPr>
          <w:p w:rsidR="00734106" w:rsidRPr="00734106" w:rsidRDefault="00734106" w:rsidP="00CC4C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lang w:eastAsia="cs-CZ"/>
              </w:rPr>
            </w:pPr>
            <w:r w:rsidRPr="00734106">
              <w:rPr>
                <w:rFonts w:ascii="Times New Roman" w:eastAsia="Times New Roman" w:hAnsi="Times New Roman" w:cs="Times New Roman"/>
                <w:b/>
                <w:lang w:eastAsia="cs-CZ"/>
              </w:rPr>
              <w:t>A</w:t>
            </w:r>
          </w:p>
        </w:tc>
        <w:tc>
          <w:tcPr>
            <w:tcW w:w="195" w:type="pct"/>
            <w:tcBorders>
              <w:top w:val="single" w:sz="4" w:space="0" w:color="auto"/>
              <w:bottom w:val="single" w:sz="4" w:space="0" w:color="auto"/>
            </w:tcBorders>
            <w:shd w:val="clear" w:color="auto" w:fill="B8CCE4"/>
            <w:vAlign w:val="center"/>
          </w:tcPr>
          <w:p w:rsidR="00734106" w:rsidRPr="00CC4C42" w:rsidRDefault="00734106" w:rsidP="00CC4C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</w:p>
        </w:tc>
        <w:tc>
          <w:tcPr>
            <w:tcW w:w="195" w:type="pct"/>
            <w:tcBorders>
              <w:top w:val="single" w:sz="4" w:space="0" w:color="auto"/>
              <w:bottom w:val="single" w:sz="4" w:space="0" w:color="auto"/>
            </w:tcBorders>
            <w:shd w:val="clear" w:color="auto" w:fill="B8CCE4"/>
            <w:vAlign w:val="center"/>
          </w:tcPr>
          <w:p w:rsidR="00734106" w:rsidRPr="00CC4C42" w:rsidRDefault="00734106" w:rsidP="00CC4C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</w:p>
        </w:tc>
        <w:tc>
          <w:tcPr>
            <w:tcW w:w="202" w:type="pct"/>
            <w:tcBorders>
              <w:top w:val="single" w:sz="4" w:space="0" w:color="auto"/>
              <w:bottom w:val="single" w:sz="4" w:space="0" w:color="auto"/>
            </w:tcBorders>
            <w:shd w:val="clear" w:color="auto" w:fill="B8CCE4"/>
            <w:vAlign w:val="center"/>
          </w:tcPr>
          <w:p w:rsidR="00734106" w:rsidRPr="00CC4C42" w:rsidRDefault="00734106" w:rsidP="00CC4C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</w:p>
        </w:tc>
        <w:tc>
          <w:tcPr>
            <w:tcW w:w="189" w:type="pct"/>
            <w:tcBorders>
              <w:top w:val="single" w:sz="4" w:space="0" w:color="auto"/>
              <w:bottom w:val="single" w:sz="4" w:space="0" w:color="auto"/>
            </w:tcBorders>
            <w:shd w:val="clear" w:color="auto" w:fill="B8CCE4"/>
            <w:vAlign w:val="center"/>
          </w:tcPr>
          <w:p w:rsidR="00734106" w:rsidRPr="00CC4C42" w:rsidRDefault="00734106" w:rsidP="00CC4C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</w:p>
        </w:tc>
        <w:tc>
          <w:tcPr>
            <w:tcW w:w="185" w:type="pct"/>
            <w:tcBorders>
              <w:top w:val="single" w:sz="4" w:space="0" w:color="auto"/>
              <w:bottom w:val="single" w:sz="4" w:space="0" w:color="auto"/>
            </w:tcBorders>
            <w:shd w:val="clear" w:color="auto" w:fill="B8CCE4"/>
            <w:vAlign w:val="center"/>
          </w:tcPr>
          <w:p w:rsidR="00734106" w:rsidRPr="00CC4C42" w:rsidRDefault="00734106" w:rsidP="00CC4C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</w:p>
        </w:tc>
      </w:tr>
      <w:tr w:rsidR="00734106" w:rsidRPr="00CC4C42" w:rsidTr="00734106">
        <w:tc>
          <w:tcPr>
            <w:tcW w:w="3831" w:type="pct"/>
            <w:gridSpan w:val="2"/>
            <w:tcBorders>
              <w:top w:val="single" w:sz="4" w:space="0" w:color="auto"/>
              <w:bottom w:val="single" w:sz="4" w:space="0" w:color="auto"/>
            </w:tcBorders>
            <w:shd w:val="clear" w:color="auto" w:fill="B8CCE4"/>
          </w:tcPr>
          <w:p w:rsidR="00734106" w:rsidRPr="00CC4C42" w:rsidRDefault="00734106" w:rsidP="00CC4C4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cs-CZ"/>
              </w:rPr>
            </w:pPr>
            <w:r w:rsidRPr="00CC4C42">
              <w:rPr>
                <w:rFonts w:ascii="Times New Roman" w:eastAsia="Times New Roman" w:hAnsi="Times New Roman" w:cs="Times New Roman"/>
                <w:lang w:eastAsia="cs-CZ"/>
              </w:rPr>
              <w:t>Adekvátnost výzkumných metod vzhledem k výzkumným otázkám</w:t>
            </w:r>
          </w:p>
          <w:p w:rsidR="00734106" w:rsidRPr="00CC4C42" w:rsidRDefault="00734106" w:rsidP="00CC4C4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cs-CZ"/>
              </w:rPr>
            </w:pPr>
            <w:r w:rsidRPr="00CC4C42">
              <w:rPr>
                <w:rFonts w:ascii="Times New Roman" w:eastAsia="Times New Roman" w:hAnsi="Times New Roman" w:cs="Times New Roman"/>
                <w:lang w:eastAsia="cs-CZ"/>
              </w:rPr>
              <w:t>(druh výzkumu, výzkumné strategie, výzkumný soubor, použité metody a techniky zpracování)</w:t>
            </w:r>
          </w:p>
        </w:tc>
        <w:tc>
          <w:tcPr>
            <w:tcW w:w="202" w:type="pct"/>
            <w:tcBorders>
              <w:top w:val="single" w:sz="4" w:space="0" w:color="auto"/>
              <w:bottom w:val="single" w:sz="4" w:space="0" w:color="auto"/>
            </w:tcBorders>
            <w:shd w:val="clear" w:color="auto" w:fill="B8CCE4"/>
            <w:vAlign w:val="center"/>
          </w:tcPr>
          <w:p w:rsidR="00734106" w:rsidRPr="00CC4C42" w:rsidRDefault="00734106" w:rsidP="00CC4C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</w:p>
        </w:tc>
        <w:tc>
          <w:tcPr>
            <w:tcW w:w="195" w:type="pct"/>
            <w:tcBorders>
              <w:top w:val="single" w:sz="4" w:space="0" w:color="auto"/>
              <w:bottom w:val="single" w:sz="4" w:space="0" w:color="auto"/>
            </w:tcBorders>
            <w:shd w:val="clear" w:color="auto" w:fill="B8CCE4"/>
            <w:vAlign w:val="center"/>
          </w:tcPr>
          <w:p w:rsidR="00734106" w:rsidRPr="00734106" w:rsidRDefault="00734106" w:rsidP="00CC4C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lang w:eastAsia="cs-CZ"/>
              </w:rPr>
            </w:pPr>
            <w:r w:rsidRPr="00734106">
              <w:rPr>
                <w:rFonts w:ascii="Times New Roman" w:eastAsia="Times New Roman" w:hAnsi="Times New Roman" w:cs="Times New Roman"/>
                <w:b/>
                <w:lang w:eastAsia="cs-CZ"/>
              </w:rPr>
              <w:t>B</w:t>
            </w:r>
          </w:p>
        </w:tc>
        <w:tc>
          <w:tcPr>
            <w:tcW w:w="195" w:type="pct"/>
            <w:tcBorders>
              <w:top w:val="single" w:sz="4" w:space="0" w:color="auto"/>
              <w:bottom w:val="single" w:sz="4" w:space="0" w:color="auto"/>
            </w:tcBorders>
            <w:shd w:val="clear" w:color="auto" w:fill="B8CCE4"/>
            <w:vAlign w:val="center"/>
          </w:tcPr>
          <w:p w:rsidR="00734106" w:rsidRPr="00CC4C42" w:rsidRDefault="00734106" w:rsidP="00CC4C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</w:p>
        </w:tc>
        <w:tc>
          <w:tcPr>
            <w:tcW w:w="202" w:type="pct"/>
            <w:tcBorders>
              <w:top w:val="single" w:sz="4" w:space="0" w:color="auto"/>
              <w:bottom w:val="single" w:sz="4" w:space="0" w:color="auto"/>
            </w:tcBorders>
            <w:shd w:val="clear" w:color="auto" w:fill="B8CCE4"/>
            <w:vAlign w:val="center"/>
          </w:tcPr>
          <w:p w:rsidR="00734106" w:rsidRPr="00CC4C42" w:rsidRDefault="00734106" w:rsidP="00CC4C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</w:p>
        </w:tc>
        <w:tc>
          <w:tcPr>
            <w:tcW w:w="189" w:type="pct"/>
            <w:tcBorders>
              <w:top w:val="single" w:sz="4" w:space="0" w:color="auto"/>
              <w:bottom w:val="single" w:sz="4" w:space="0" w:color="auto"/>
            </w:tcBorders>
            <w:shd w:val="clear" w:color="auto" w:fill="B8CCE4"/>
            <w:vAlign w:val="center"/>
          </w:tcPr>
          <w:p w:rsidR="00734106" w:rsidRPr="00CC4C42" w:rsidRDefault="00734106" w:rsidP="00CC4C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</w:p>
        </w:tc>
        <w:tc>
          <w:tcPr>
            <w:tcW w:w="185" w:type="pct"/>
            <w:tcBorders>
              <w:top w:val="single" w:sz="4" w:space="0" w:color="auto"/>
              <w:bottom w:val="single" w:sz="4" w:space="0" w:color="auto"/>
            </w:tcBorders>
            <w:shd w:val="clear" w:color="auto" w:fill="B8CCE4"/>
            <w:vAlign w:val="center"/>
          </w:tcPr>
          <w:p w:rsidR="00734106" w:rsidRPr="00CC4C42" w:rsidRDefault="00734106" w:rsidP="00CC4C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</w:p>
        </w:tc>
      </w:tr>
      <w:tr w:rsidR="00734106" w:rsidRPr="00CC4C42" w:rsidTr="00734106">
        <w:tc>
          <w:tcPr>
            <w:tcW w:w="3831" w:type="pct"/>
            <w:gridSpan w:val="2"/>
            <w:tcBorders>
              <w:top w:val="single" w:sz="4" w:space="0" w:color="auto"/>
              <w:bottom w:val="single" w:sz="4" w:space="0" w:color="auto"/>
            </w:tcBorders>
            <w:shd w:val="clear" w:color="auto" w:fill="B8CCE4"/>
          </w:tcPr>
          <w:p w:rsidR="00734106" w:rsidRPr="00CC4C42" w:rsidRDefault="00734106" w:rsidP="00CC4C4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cs-CZ"/>
              </w:rPr>
            </w:pPr>
            <w:r w:rsidRPr="00CC4C42">
              <w:rPr>
                <w:rFonts w:ascii="Times New Roman" w:eastAsia="Times New Roman" w:hAnsi="Times New Roman" w:cs="Times New Roman"/>
                <w:lang w:eastAsia="cs-CZ"/>
              </w:rPr>
              <w:t xml:space="preserve">Bohatost získaných dat, adekvátnost zpracování dat, analýza dat a interpretace dat </w:t>
            </w:r>
          </w:p>
        </w:tc>
        <w:tc>
          <w:tcPr>
            <w:tcW w:w="202" w:type="pct"/>
            <w:tcBorders>
              <w:top w:val="single" w:sz="4" w:space="0" w:color="auto"/>
              <w:bottom w:val="single" w:sz="4" w:space="0" w:color="auto"/>
            </w:tcBorders>
            <w:shd w:val="clear" w:color="auto" w:fill="B8CCE4"/>
            <w:vAlign w:val="center"/>
          </w:tcPr>
          <w:p w:rsidR="00734106" w:rsidRPr="00CC4C42" w:rsidRDefault="00734106" w:rsidP="00CC4C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</w:p>
        </w:tc>
        <w:tc>
          <w:tcPr>
            <w:tcW w:w="195" w:type="pct"/>
            <w:tcBorders>
              <w:top w:val="single" w:sz="4" w:space="0" w:color="auto"/>
              <w:bottom w:val="single" w:sz="4" w:space="0" w:color="auto"/>
            </w:tcBorders>
            <w:shd w:val="clear" w:color="auto" w:fill="B8CCE4"/>
            <w:vAlign w:val="center"/>
          </w:tcPr>
          <w:p w:rsidR="00734106" w:rsidRPr="00734106" w:rsidRDefault="00734106" w:rsidP="00CC4C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lang w:eastAsia="cs-CZ"/>
              </w:rPr>
            </w:pPr>
          </w:p>
        </w:tc>
        <w:tc>
          <w:tcPr>
            <w:tcW w:w="195" w:type="pct"/>
            <w:tcBorders>
              <w:top w:val="single" w:sz="4" w:space="0" w:color="auto"/>
              <w:bottom w:val="single" w:sz="4" w:space="0" w:color="auto"/>
            </w:tcBorders>
            <w:shd w:val="clear" w:color="auto" w:fill="B8CCE4"/>
            <w:vAlign w:val="center"/>
          </w:tcPr>
          <w:p w:rsidR="00734106" w:rsidRPr="00D211FC" w:rsidRDefault="00D211FC" w:rsidP="00CC4C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lang w:eastAsia="cs-CZ"/>
              </w:rPr>
            </w:pPr>
            <w:r w:rsidRPr="00D211FC">
              <w:rPr>
                <w:rFonts w:ascii="Times New Roman" w:eastAsia="Times New Roman" w:hAnsi="Times New Roman" w:cs="Times New Roman"/>
                <w:b/>
                <w:lang w:eastAsia="cs-CZ"/>
              </w:rPr>
              <w:t>C</w:t>
            </w:r>
          </w:p>
        </w:tc>
        <w:tc>
          <w:tcPr>
            <w:tcW w:w="202" w:type="pct"/>
            <w:tcBorders>
              <w:top w:val="single" w:sz="4" w:space="0" w:color="auto"/>
              <w:bottom w:val="single" w:sz="4" w:space="0" w:color="auto"/>
            </w:tcBorders>
            <w:shd w:val="clear" w:color="auto" w:fill="B8CCE4"/>
            <w:vAlign w:val="center"/>
          </w:tcPr>
          <w:p w:rsidR="00734106" w:rsidRPr="00CC4C42" w:rsidRDefault="00734106" w:rsidP="00CC4C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</w:p>
        </w:tc>
        <w:tc>
          <w:tcPr>
            <w:tcW w:w="189" w:type="pct"/>
            <w:tcBorders>
              <w:top w:val="single" w:sz="4" w:space="0" w:color="auto"/>
              <w:bottom w:val="single" w:sz="4" w:space="0" w:color="auto"/>
            </w:tcBorders>
            <w:shd w:val="clear" w:color="auto" w:fill="B8CCE4"/>
            <w:vAlign w:val="center"/>
          </w:tcPr>
          <w:p w:rsidR="00734106" w:rsidRPr="00CC4C42" w:rsidRDefault="00734106" w:rsidP="00CC4C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</w:p>
        </w:tc>
        <w:tc>
          <w:tcPr>
            <w:tcW w:w="185" w:type="pct"/>
            <w:tcBorders>
              <w:top w:val="single" w:sz="4" w:space="0" w:color="auto"/>
              <w:bottom w:val="single" w:sz="4" w:space="0" w:color="auto"/>
            </w:tcBorders>
            <w:shd w:val="clear" w:color="auto" w:fill="B8CCE4"/>
            <w:vAlign w:val="center"/>
          </w:tcPr>
          <w:p w:rsidR="00734106" w:rsidRPr="00CC4C42" w:rsidRDefault="00734106" w:rsidP="00CC4C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</w:p>
        </w:tc>
      </w:tr>
      <w:tr w:rsidR="00734106" w:rsidRPr="00CC4C42" w:rsidTr="00734106">
        <w:tc>
          <w:tcPr>
            <w:tcW w:w="3831" w:type="pct"/>
            <w:gridSpan w:val="2"/>
            <w:tcBorders>
              <w:top w:val="single" w:sz="4" w:space="0" w:color="auto"/>
              <w:bottom w:val="single" w:sz="4" w:space="0" w:color="auto"/>
            </w:tcBorders>
            <w:shd w:val="clear" w:color="auto" w:fill="B8CCE4"/>
          </w:tcPr>
          <w:p w:rsidR="00734106" w:rsidRPr="00CC4C42" w:rsidRDefault="00734106" w:rsidP="00CC4C4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cs-CZ"/>
              </w:rPr>
            </w:pPr>
            <w:r w:rsidRPr="00CC4C42">
              <w:rPr>
                <w:rFonts w:ascii="Times New Roman" w:eastAsia="Times New Roman" w:hAnsi="Times New Roman" w:cs="Times New Roman"/>
                <w:lang w:eastAsia="cs-CZ"/>
              </w:rPr>
              <w:t>Splnění výzkumných cílů a formulace závěrů práce</w:t>
            </w:r>
          </w:p>
        </w:tc>
        <w:tc>
          <w:tcPr>
            <w:tcW w:w="202" w:type="pct"/>
            <w:tcBorders>
              <w:top w:val="single" w:sz="4" w:space="0" w:color="auto"/>
              <w:bottom w:val="single" w:sz="4" w:space="0" w:color="auto"/>
            </w:tcBorders>
            <w:shd w:val="clear" w:color="auto" w:fill="B8CCE4"/>
            <w:vAlign w:val="center"/>
          </w:tcPr>
          <w:p w:rsidR="00734106" w:rsidRPr="00CC4C42" w:rsidRDefault="00734106" w:rsidP="00CC4C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</w:p>
        </w:tc>
        <w:tc>
          <w:tcPr>
            <w:tcW w:w="195" w:type="pct"/>
            <w:tcBorders>
              <w:top w:val="single" w:sz="4" w:space="0" w:color="auto"/>
              <w:bottom w:val="single" w:sz="4" w:space="0" w:color="auto"/>
            </w:tcBorders>
            <w:shd w:val="clear" w:color="auto" w:fill="B8CCE4"/>
            <w:vAlign w:val="center"/>
          </w:tcPr>
          <w:p w:rsidR="00734106" w:rsidRPr="00734106" w:rsidRDefault="00734106" w:rsidP="00CC4C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lang w:eastAsia="cs-CZ"/>
              </w:rPr>
            </w:pPr>
            <w:r w:rsidRPr="00734106">
              <w:rPr>
                <w:rFonts w:ascii="Times New Roman" w:eastAsia="Times New Roman" w:hAnsi="Times New Roman" w:cs="Times New Roman"/>
                <w:b/>
                <w:lang w:eastAsia="cs-CZ"/>
              </w:rPr>
              <w:t>B</w:t>
            </w:r>
          </w:p>
        </w:tc>
        <w:tc>
          <w:tcPr>
            <w:tcW w:w="195" w:type="pct"/>
            <w:tcBorders>
              <w:top w:val="single" w:sz="4" w:space="0" w:color="auto"/>
              <w:bottom w:val="single" w:sz="4" w:space="0" w:color="auto"/>
            </w:tcBorders>
            <w:shd w:val="clear" w:color="auto" w:fill="B8CCE4"/>
            <w:vAlign w:val="center"/>
          </w:tcPr>
          <w:p w:rsidR="00734106" w:rsidRPr="00CC4C42" w:rsidRDefault="00734106" w:rsidP="00CC4C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</w:p>
        </w:tc>
        <w:tc>
          <w:tcPr>
            <w:tcW w:w="202" w:type="pct"/>
            <w:tcBorders>
              <w:top w:val="single" w:sz="4" w:space="0" w:color="auto"/>
              <w:bottom w:val="single" w:sz="4" w:space="0" w:color="auto"/>
            </w:tcBorders>
            <w:shd w:val="clear" w:color="auto" w:fill="B8CCE4"/>
            <w:vAlign w:val="center"/>
          </w:tcPr>
          <w:p w:rsidR="00734106" w:rsidRPr="00CC4C42" w:rsidRDefault="00734106" w:rsidP="00CC4C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</w:p>
        </w:tc>
        <w:tc>
          <w:tcPr>
            <w:tcW w:w="189" w:type="pct"/>
            <w:tcBorders>
              <w:top w:val="single" w:sz="4" w:space="0" w:color="auto"/>
              <w:bottom w:val="single" w:sz="4" w:space="0" w:color="auto"/>
            </w:tcBorders>
            <w:shd w:val="clear" w:color="auto" w:fill="B8CCE4"/>
            <w:vAlign w:val="center"/>
          </w:tcPr>
          <w:p w:rsidR="00734106" w:rsidRPr="00CC4C42" w:rsidRDefault="00734106" w:rsidP="00CC4C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</w:p>
        </w:tc>
        <w:tc>
          <w:tcPr>
            <w:tcW w:w="185" w:type="pct"/>
            <w:tcBorders>
              <w:top w:val="single" w:sz="4" w:space="0" w:color="auto"/>
              <w:bottom w:val="single" w:sz="4" w:space="0" w:color="auto"/>
            </w:tcBorders>
            <w:shd w:val="clear" w:color="auto" w:fill="B8CCE4"/>
            <w:vAlign w:val="center"/>
          </w:tcPr>
          <w:p w:rsidR="00734106" w:rsidRPr="00CC4C42" w:rsidRDefault="00734106" w:rsidP="00CC4C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</w:p>
        </w:tc>
      </w:tr>
      <w:tr w:rsidR="00734106" w:rsidRPr="00CC4C42" w:rsidTr="009A25E8">
        <w:tc>
          <w:tcPr>
            <w:tcW w:w="5000" w:type="pct"/>
            <w:gridSpan w:val="8"/>
            <w:shd w:val="clear" w:color="auto" w:fill="A6A6A6"/>
          </w:tcPr>
          <w:p w:rsidR="00734106" w:rsidRPr="00CC4C42" w:rsidRDefault="00734106" w:rsidP="00CC4C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FFFFFF"/>
                <w:lang w:eastAsia="cs-CZ"/>
              </w:rPr>
            </w:pPr>
            <w:r w:rsidRPr="00CC4C42">
              <w:rPr>
                <w:rFonts w:ascii="Times New Roman" w:eastAsia="Times New Roman" w:hAnsi="Times New Roman" w:cs="Times New Roman"/>
                <w:b/>
                <w:color w:val="FFFFFF"/>
                <w:lang w:eastAsia="cs-CZ"/>
              </w:rPr>
              <w:t>Celková kvalita a přínos práce</w:t>
            </w:r>
          </w:p>
        </w:tc>
      </w:tr>
      <w:tr w:rsidR="00734106" w:rsidRPr="00CC4C42" w:rsidTr="00734106">
        <w:tc>
          <w:tcPr>
            <w:tcW w:w="3831" w:type="pct"/>
            <w:gridSpan w:val="2"/>
          </w:tcPr>
          <w:p w:rsidR="00734106" w:rsidRPr="00CC4C42" w:rsidRDefault="00734106" w:rsidP="00CC4C4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cs-CZ"/>
              </w:rPr>
            </w:pPr>
            <w:r w:rsidRPr="00CC4C42">
              <w:rPr>
                <w:rFonts w:ascii="Times New Roman" w:eastAsia="Times New Roman" w:hAnsi="Times New Roman" w:cs="Times New Roman"/>
                <w:lang w:eastAsia="cs-CZ"/>
              </w:rPr>
              <w:t>Kvalita, náročnost a originalita řešení zvoleného tématu</w:t>
            </w:r>
          </w:p>
        </w:tc>
        <w:tc>
          <w:tcPr>
            <w:tcW w:w="202" w:type="pct"/>
            <w:vAlign w:val="center"/>
          </w:tcPr>
          <w:p w:rsidR="00734106" w:rsidRPr="00CC4C42" w:rsidRDefault="00734106" w:rsidP="00CC4C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</w:p>
        </w:tc>
        <w:tc>
          <w:tcPr>
            <w:tcW w:w="195" w:type="pct"/>
            <w:vAlign w:val="center"/>
          </w:tcPr>
          <w:p w:rsidR="00734106" w:rsidRPr="00734106" w:rsidRDefault="00734106" w:rsidP="00CC4C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lang w:eastAsia="cs-CZ"/>
              </w:rPr>
            </w:pPr>
            <w:r w:rsidRPr="00734106">
              <w:rPr>
                <w:rFonts w:ascii="Times New Roman" w:eastAsia="Times New Roman" w:hAnsi="Times New Roman" w:cs="Times New Roman"/>
                <w:b/>
                <w:lang w:eastAsia="cs-CZ"/>
              </w:rPr>
              <w:t>B</w:t>
            </w:r>
          </w:p>
        </w:tc>
        <w:tc>
          <w:tcPr>
            <w:tcW w:w="195" w:type="pct"/>
            <w:vAlign w:val="center"/>
          </w:tcPr>
          <w:p w:rsidR="00734106" w:rsidRPr="00CC4C42" w:rsidRDefault="00734106" w:rsidP="00CC4C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</w:p>
        </w:tc>
        <w:tc>
          <w:tcPr>
            <w:tcW w:w="202" w:type="pct"/>
            <w:vAlign w:val="center"/>
          </w:tcPr>
          <w:p w:rsidR="00734106" w:rsidRPr="00CC4C42" w:rsidRDefault="00734106" w:rsidP="00CC4C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</w:p>
        </w:tc>
        <w:tc>
          <w:tcPr>
            <w:tcW w:w="189" w:type="pct"/>
            <w:vAlign w:val="center"/>
          </w:tcPr>
          <w:p w:rsidR="00734106" w:rsidRPr="00CC4C42" w:rsidRDefault="00734106" w:rsidP="00CC4C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</w:p>
        </w:tc>
        <w:tc>
          <w:tcPr>
            <w:tcW w:w="185" w:type="pct"/>
            <w:vAlign w:val="center"/>
          </w:tcPr>
          <w:p w:rsidR="00734106" w:rsidRPr="00CC4C42" w:rsidRDefault="00734106" w:rsidP="00CC4C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</w:p>
        </w:tc>
      </w:tr>
      <w:tr w:rsidR="00734106" w:rsidRPr="00CC4C42" w:rsidTr="00734106">
        <w:tc>
          <w:tcPr>
            <w:tcW w:w="3831" w:type="pct"/>
            <w:gridSpan w:val="2"/>
          </w:tcPr>
          <w:p w:rsidR="00734106" w:rsidRPr="00CC4C42" w:rsidRDefault="00734106" w:rsidP="00CC4C4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cs-CZ"/>
              </w:rPr>
            </w:pPr>
            <w:r w:rsidRPr="00CC4C42">
              <w:rPr>
                <w:rFonts w:ascii="Times New Roman" w:eastAsia="Times New Roman" w:hAnsi="Times New Roman" w:cs="Times New Roman"/>
                <w:lang w:eastAsia="cs-CZ"/>
              </w:rPr>
              <w:t>Odborný přínos práce a možnost jejího praktického využití</w:t>
            </w:r>
          </w:p>
        </w:tc>
        <w:tc>
          <w:tcPr>
            <w:tcW w:w="202" w:type="pct"/>
            <w:vAlign w:val="center"/>
          </w:tcPr>
          <w:p w:rsidR="00734106" w:rsidRPr="00CC4C42" w:rsidRDefault="00734106" w:rsidP="00CC4C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</w:p>
        </w:tc>
        <w:tc>
          <w:tcPr>
            <w:tcW w:w="195" w:type="pct"/>
            <w:vAlign w:val="center"/>
          </w:tcPr>
          <w:p w:rsidR="00734106" w:rsidRPr="00734106" w:rsidRDefault="00734106" w:rsidP="00CC4C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lang w:eastAsia="cs-CZ"/>
              </w:rPr>
            </w:pPr>
            <w:r w:rsidRPr="00734106">
              <w:rPr>
                <w:rFonts w:ascii="Times New Roman" w:eastAsia="Times New Roman" w:hAnsi="Times New Roman" w:cs="Times New Roman"/>
                <w:b/>
                <w:lang w:eastAsia="cs-CZ"/>
              </w:rPr>
              <w:t>B</w:t>
            </w:r>
          </w:p>
        </w:tc>
        <w:tc>
          <w:tcPr>
            <w:tcW w:w="195" w:type="pct"/>
            <w:vAlign w:val="center"/>
          </w:tcPr>
          <w:p w:rsidR="00734106" w:rsidRPr="00CC4C42" w:rsidRDefault="00734106" w:rsidP="00CC4C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</w:p>
        </w:tc>
        <w:tc>
          <w:tcPr>
            <w:tcW w:w="202" w:type="pct"/>
            <w:vAlign w:val="center"/>
          </w:tcPr>
          <w:p w:rsidR="00734106" w:rsidRPr="00CC4C42" w:rsidRDefault="00734106" w:rsidP="00CC4C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</w:p>
        </w:tc>
        <w:tc>
          <w:tcPr>
            <w:tcW w:w="189" w:type="pct"/>
            <w:vAlign w:val="center"/>
          </w:tcPr>
          <w:p w:rsidR="00734106" w:rsidRPr="00CC4C42" w:rsidRDefault="00734106" w:rsidP="00CC4C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</w:p>
        </w:tc>
        <w:tc>
          <w:tcPr>
            <w:tcW w:w="185" w:type="pct"/>
            <w:vAlign w:val="center"/>
          </w:tcPr>
          <w:p w:rsidR="00734106" w:rsidRPr="00CC4C42" w:rsidRDefault="00734106" w:rsidP="00CC4C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</w:p>
        </w:tc>
      </w:tr>
      <w:tr w:rsidR="00734106" w:rsidRPr="00CC4C42" w:rsidTr="00734106">
        <w:tc>
          <w:tcPr>
            <w:tcW w:w="3831" w:type="pct"/>
            <w:gridSpan w:val="2"/>
          </w:tcPr>
          <w:p w:rsidR="00734106" w:rsidRPr="00CC4C42" w:rsidRDefault="00734106" w:rsidP="00CC4C4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cs-CZ"/>
              </w:rPr>
            </w:pPr>
            <w:r w:rsidRPr="00CC4C42">
              <w:rPr>
                <w:rFonts w:ascii="Times New Roman" w:eastAsia="Times New Roman" w:hAnsi="Times New Roman" w:cs="Times New Roman"/>
                <w:lang w:eastAsia="cs-CZ"/>
              </w:rPr>
              <w:t>Spolupráce s vedoucím práce</w:t>
            </w:r>
          </w:p>
        </w:tc>
        <w:tc>
          <w:tcPr>
            <w:tcW w:w="202" w:type="pct"/>
            <w:vAlign w:val="center"/>
          </w:tcPr>
          <w:p w:rsidR="00734106" w:rsidRPr="00734106" w:rsidRDefault="00734106" w:rsidP="00CC4C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lang w:eastAsia="cs-CZ"/>
              </w:rPr>
            </w:pPr>
            <w:r w:rsidRPr="00734106">
              <w:rPr>
                <w:rFonts w:ascii="Times New Roman" w:eastAsia="Times New Roman" w:hAnsi="Times New Roman" w:cs="Times New Roman"/>
                <w:b/>
                <w:lang w:eastAsia="cs-CZ"/>
              </w:rPr>
              <w:t>A</w:t>
            </w:r>
          </w:p>
        </w:tc>
        <w:tc>
          <w:tcPr>
            <w:tcW w:w="195" w:type="pct"/>
            <w:vAlign w:val="center"/>
          </w:tcPr>
          <w:p w:rsidR="00734106" w:rsidRPr="00CC4C42" w:rsidRDefault="00734106" w:rsidP="00CC4C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</w:p>
        </w:tc>
        <w:tc>
          <w:tcPr>
            <w:tcW w:w="195" w:type="pct"/>
            <w:vAlign w:val="center"/>
          </w:tcPr>
          <w:p w:rsidR="00734106" w:rsidRPr="00CC4C42" w:rsidRDefault="00734106" w:rsidP="00CC4C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</w:p>
        </w:tc>
        <w:tc>
          <w:tcPr>
            <w:tcW w:w="202" w:type="pct"/>
            <w:vAlign w:val="center"/>
          </w:tcPr>
          <w:p w:rsidR="00734106" w:rsidRPr="00CC4C42" w:rsidRDefault="00734106" w:rsidP="00CC4C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</w:p>
        </w:tc>
        <w:tc>
          <w:tcPr>
            <w:tcW w:w="189" w:type="pct"/>
            <w:vAlign w:val="center"/>
          </w:tcPr>
          <w:p w:rsidR="00734106" w:rsidRPr="00CC4C42" w:rsidRDefault="00734106" w:rsidP="00CC4C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</w:p>
        </w:tc>
        <w:tc>
          <w:tcPr>
            <w:tcW w:w="185" w:type="pct"/>
            <w:vAlign w:val="center"/>
          </w:tcPr>
          <w:p w:rsidR="00734106" w:rsidRPr="00CC4C42" w:rsidRDefault="00734106" w:rsidP="00CC4C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</w:p>
        </w:tc>
      </w:tr>
      <w:tr w:rsidR="00734106" w:rsidRPr="00CC4C42" w:rsidTr="009A25E8">
        <w:tc>
          <w:tcPr>
            <w:tcW w:w="5000" w:type="pct"/>
            <w:gridSpan w:val="8"/>
          </w:tcPr>
          <w:p w:rsidR="00734106" w:rsidRPr="00CC4C42" w:rsidRDefault="00734106" w:rsidP="00CC4C4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lang w:eastAsia="cs-CZ"/>
              </w:rPr>
            </w:pPr>
            <w:r w:rsidRPr="00CC4C42">
              <w:rPr>
                <w:rFonts w:ascii="Times New Roman" w:eastAsia="Times New Roman" w:hAnsi="Times New Roman" w:cs="Times New Roman"/>
                <w:b/>
                <w:lang w:eastAsia="cs-CZ"/>
              </w:rPr>
              <w:t>Odůvodnění hodnocení práce:</w:t>
            </w:r>
          </w:p>
          <w:p w:rsidR="00734106" w:rsidRPr="00734106" w:rsidRDefault="00734106" w:rsidP="00734106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734106">
              <w:rPr>
                <w:rFonts w:ascii="Times New Roman" w:hAnsi="Times New Roman" w:cs="Times New Roman"/>
              </w:rPr>
              <w:t>Práce splňuje základní formální náležitosti.</w:t>
            </w:r>
          </w:p>
          <w:p w:rsidR="00734106" w:rsidRPr="00734106" w:rsidRDefault="00734106" w:rsidP="00734106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734106">
              <w:rPr>
                <w:rFonts w:ascii="Times New Roman" w:hAnsi="Times New Roman" w:cs="Times New Roman"/>
              </w:rPr>
              <w:t>Teoretická část shrnuje základní informace o formách a metodách výuky, přičemž se zaměřuje především na aktivizační metody. Autorka čerpá z relevantních a aktuálních zdrojů.</w:t>
            </w:r>
          </w:p>
          <w:p w:rsidR="00734106" w:rsidRPr="00734106" w:rsidRDefault="00734106" w:rsidP="00734106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734106">
              <w:rPr>
                <w:rFonts w:ascii="Times New Roman" w:hAnsi="Times New Roman" w:cs="Times New Roman"/>
              </w:rPr>
              <w:t xml:space="preserve">Praktická část svým zaměřením navazuje na část teoretickou. Autorka ve výzkumu vychází ze zvolené taxonomie metod a forem výuky, přičemž se musela vyrovnat s různým teoretickým pojetím metod a forem v odborné literatuře, a také musela vybrat pouze takové postupy, které žáci znají natolik, aby jejich využití mohli posoudit v rámci dotazníkového šetření. Výzkum má tedy značná omezení, avšak autorka některá z nich v práci specifikuje. Ačkoli je šetření postaveno na jednoduchém dotazníku (vlastní tvorby) a jedná se pouze o posuzování frekvence využívání vybraných postupů (metod a forem), domnívám se, že je logicky a srozumitelně zpracováno, a že přináší poměrně zajímavé výsledky. Oceňuji také snahu autorky o interpretaci výsledků. </w:t>
            </w:r>
          </w:p>
          <w:p w:rsidR="00734106" w:rsidRPr="00734106" w:rsidRDefault="00734106" w:rsidP="00734106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734106">
              <w:rPr>
                <w:rFonts w:ascii="Times New Roman" w:hAnsi="Times New Roman" w:cs="Times New Roman"/>
              </w:rPr>
              <w:t>Za nesrozumitelný považuji název kapitoly 6.4.3. Také kapitola č. 6.5 je nazvána nelogicky, o analýzu dat se jedná už v předchozích kapitolách.</w:t>
            </w:r>
          </w:p>
        </w:tc>
      </w:tr>
      <w:tr w:rsidR="00734106" w:rsidRPr="00CC4C42" w:rsidTr="009A25E8">
        <w:tc>
          <w:tcPr>
            <w:tcW w:w="5000" w:type="pct"/>
            <w:gridSpan w:val="8"/>
          </w:tcPr>
          <w:p w:rsidR="00734106" w:rsidRPr="00CC4C42" w:rsidRDefault="00734106" w:rsidP="00CC4C4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lang w:eastAsia="cs-CZ"/>
              </w:rPr>
            </w:pPr>
            <w:r w:rsidRPr="00CC4C42">
              <w:rPr>
                <w:rFonts w:ascii="Times New Roman" w:eastAsia="Times New Roman" w:hAnsi="Times New Roman" w:cs="Times New Roman"/>
                <w:b/>
                <w:lang w:eastAsia="cs-CZ"/>
              </w:rPr>
              <w:t>Otázky k obhajobě:</w:t>
            </w:r>
          </w:p>
          <w:p w:rsidR="00734106" w:rsidRPr="00734106" w:rsidRDefault="00734106" w:rsidP="00734106">
            <w:pPr>
              <w:spacing w:after="0"/>
              <w:rPr>
                <w:rFonts w:ascii="Times New Roman" w:hAnsi="Times New Roman" w:cs="Times New Roman"/>
              </w:rPr>
            </w:pPr>
            <w:r w:rsidRPr="00734106">
              <w:rPr>
                <w:rFonts w:ascii="Times New Roman" w:hAnsi="Times New Roman" w:cs="Times New Roman"/>
              </w:rPr>
              <w:t>Lze na základě výsledků stanovit nějaká konkrétní doporučení pro praxi?</w:t>
            </w:r>
          </w:p>
        </w:tc>
      </w:tr>
      <w:tr w:rsidR="00734106" w:rsidRPr="00CC4C42" w:rsidTr="00734106">
        <w:tc>
          <w:tcPr>
            <w:tcW w:w="3831" w:type="pct"/>
            <w:gridSpan w:val="2"/>
          </w:tcPr>
          <w:p w:rsidR="00734106" w:rsidRPr="00CC4C42" w:rsidRDefault="00734106" w:rsidP="00CC4C4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cs-CZ"/>
              </w:rPr>
            </w:pPr>
            <w:r w:rsidRPr="00CC4C42">
              <w:rPr>
                <w:rFonts w:ascii="Times New Roman" w:eastAsia="Times New Roman" w:hAnsi="Times New Roman" w:cs="Times New Roman"/>
                <w:b/>
                <w:lang w:eastAsia="cs-CZ"/>
              </w:rPr>
              <w:t>Celkové hodnocení</w:t>
            </w:r>
            <w:r w:rsidRPr="00CC4C42">
              <w:rPr>
                <w:rFonts w:ascii="Times New Roman" w:eastAsia="Times New Roman" w:hAnsi="Times New Roman" w:cs="Times New Roman"/>
                <w:b/>
                <w:vertAlign w:val="superscript"/>
                <w:lang w:eastAsia="cs-CZ"/>
              </w:rPr>
              <w:footnoteReference w:customMarkFollows="1" w:id="1"/>
              <w:t>*</w:t>
            </w:r>
          </w:p>
        </w:tc>
        <w:tc>
          <w:tcPr>
            <w:tcW w:w="202" w:type="pct"/>
          </w:tcPr>
          <w:p w:rsidR="00734106" w:rsidRPr="00CC4C42" w:rsidRDefault="00734106" w:rsidP="00CC4C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</w:p>
        </w:tc>
        <w:tc>
          <w:tcPr>
            <w:tcW w:w="195" w:type="pct"/>
          </w:tcPr>
          <w:p w:rsidR="00734106" w:rsidRPr="00734106" w:rsidRDefault="00734106" w:rsidP="00CC4C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lang w:eastAsia="cs-CZ"/>
              </w:rPr>
            </w:pPr>
            <w:r w:rsidRPr="00734106">
              <w:rPr>
                <w:rFonts w:ascii="Times New Roman" w:eastAsia="Times New Roman" w:hAnsi="Times New Roman" w:cs="Times New Roman"/>
                <w:b/>
                <w:lang w:eastAsia="cs-CZ"/>
              </w:rPr>
              <w:t>B</w:t>
            </w:r>
          </w:p>
        </w:tc>
        <w:tc>
          <w:tcPr>
            <w:tcW w:w="195" w:type="pct"/>
          </w:tcPr>
          <w:p w:rsidR="00734106" w:rsidRPr="00CC4C42" w:rsidRDefault="00734106" w:rsidP="00CC4C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</w:p>
        </w:tc>
        <w:tc>
          <w:tcPr>
            <w:tcW w:w="202" w:type="pct"/>
          </w:tcPr>
          <w:p w:rsidR="00734106" w:rsidRPr="00CC4C42" w:rsidRDefault="00734106" w:rsidP="00CC4C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</w:p>
        </w:tc>
        <w:tc>
          <w:tcPr>
            <w:tcW w:w="189" w:type="pct"/>
          </w:tcPr>
          <w:p w:rsidR="00734106" w:rsidRPr="00CC4C42" w:rsidRDefault="00734106" w:rsidP="00CC4C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</w:p>
        </w:tc>
        <w:tc>
          <w:tcPr>
            <w:tcW w:w="185" w:type="pct"/>
          </w:tcPr>
          <w:p w:rsidR="00734106" w:rsidRPr="00CC4C42" w:rsidRDefault="00734106" w:rsidP="00CC4C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</w:p>
        </w:tc>
      </w:tr>
      <w:tr w:rsidR="00734106" w:rsidRPr="00CC4C42" w:rsidTr="00734106">
        <w:tc>
          <w:tcPr>
            <w:tcW w:w="3831" w:type="pct"/>
            <w:gridSpan w:val="2"/>
            <w:vAlign w:val="center"/>
          </w:tcPr>
          <w:p w:rsidR="00734106" w:rsidRPr="00CC4C42" w:rsidRDefault="00734106" w:rsidP="00CC4C4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cs-CZ"/>
              </w:rPr>
            </w:pPr>
            <w:r w:rsidRPr="00CC4C42">
              <w:rPr>
                <w:rFonts w:ascii="Times New Roman" w:eastAsia="Times New Roman" w:hAnsi="Times New Roman" w:cs="Times New Roman"/>
                <w:lang w:eastAsia="cs-CZ"/>
              </w:rPr>
              <w:t>Datum:</w:t>
            </w:r>
            <w:r>
              <w:rPr>
                <w:rFonts w:ascii="Times New Roman" w:eastAsia="Times New Roman" w:hAnsi="Times New Roman" w:cs="Times New Roman"/>
                <w:lang w:eastAsia="cs-CZ"/>
              </w:rPr>
              <w:t xml:space="preserve"> 12. 5. 2014</w:t>
            </w:r>
          </w:p>
        </w:tc>
        <w:tc>
          <w:tcPr>
            <w:tcW w:w="1169" w:type="pct"/>
            <w:gridSpan w:val="6"/>
            <w:vAlign w:val="center"/>
          </w:tcPr>
          <w:p w:rsidR="00734106" w:rsidRPr="00CC4C42" w:rsidRDefault="00734106" w:rsidP="00CC4C4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cs-CZ"/>
              </w:rPr>
            </w:pPr>
            <w:r w:rsidRPr="00CC4C42">
              <w:rPr>
                <w:rFonts w:ascii="Times New Roman" w:eastAsia="Times New Roman" w:hAnsi="Times New Roman" w:cs="Times New Roman"/>
                <w:lang w:eastAsia="cs-CZ"/>
              </w:rPr>
              <w:t>Podpis:</w:t>
            </w:r>
          </w:p>
        </w:tc>
      </w:tr>
    </w:tbl>
    <w:p w:rsidR="00DC0D7B" w:rsidRDefault="00DC0D7B"/>
    <w:sectPr w:rsidR="00DC0D7B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01B0D" w:rsidRDefault="00B01B0D" w:rsidP="00CC4C42">
      <w:pPr>
        <w:spacing w:after="0" w:line="240" w:lineRule="auto"/>
      </w:pPr>
      <w:r>
        <w:separator/>
      </w:r>
    </w:p>
  </w:endnote>
  <w:endnote w:type="continuationSeparator" w:id="0">
    <w:p w:rsidR="00B01B0D" w:rsidRDefault="00B01B0D" w:rsidP="00CC4C4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01B0D" w:rsidRDefault="00B01B0D" w:rsidP="00CC4C42">
      <w:pPr>
        <w:spacing w:after="0" w:line="240" w:lineRule="auto"/>
      </w:pPr>
      <w:r>
        <w:separator/>
      </w:r>
    </w:p>
  </w:footnote>
  <w:footnote w:type="continuationSeparator" w:id="0">
    <w:p w:rsidR="00B01B0D" w:rsidRDefault="00B01B0D" w:rsidP="00CC4C42">
      <w:pPr>
        <w:spacing w:after="0" w:line="240" w:lineRule="auto"/>
      </w:pPr>
      <w:r>
        <w:continuationSeparator/>
      </w:r>
    </w:p>
  </w:footnote>
  <w:footnote w:id="1">
    <w:p w:rsidR="00734106" w:rsidRDefault="00734106" w:rsidP="00CC4C42">
      <w:pPr>
        <w:pStyle w:val="Textpoznpodarou"/>
      </w:pPr>
      <w:r>
        <w:rPr>
          <w:rStyle w:val="Znakapoznpodarou"/>
        </w:rPr>
        <w:t>*</w:t>
      </w:r>
      <w:r>
        <w:t xml:space="preserve"> Výsledná známka není aritmetickým průměrem jednotlivých kritérií hodnocení práce.</w:t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4AB5D25"/>
    <w:multiLevelType w:val="hybridMultilevel"/>
    <w:tmpl w:val="B3B849B2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C4C42"/>
    <w:rsid w:val="002D464B"/>
    <w:rsid w:val="00371290"/>
    <w:rsid w:val="006B4D82"/>
    <w:rsid w:val="00734106"/>
    <w:rsid w:val="008E591B"/>
    <w:rsid w:val="00B01B0D"/>
    <w:rsid w:val="00CC4C42"/>
    <w:rsid w:val="00D211FC"/>
    <w:rsid w:val="00DC0D7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caption" w:uiPriority="35" w:qFormat="1"/>
    <w:lsdException w:name="footnote reference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poznpodarou">
    <w:name w:val="footnote text"/>
    <w:basedOn w:val="Normln"/>
    <w:link w:val="TextpoznpodarouChar"/>
    <w:semiHidden/>
    <w:rsid w:val="00CC4C42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cs-CZ"/>
    </w:rPr>
  </w:style>
  <w:style w:type="character" w:customStyle="1" w:styleId="TextpoznpodarouChar">
    <w:name w:val="Text pozn. pod čarou Char"/>
    <w:basedOn w:val="Standardnpsmoodstavce"/>
    <w:link w:val="Textpoznpodarou"/>
    <w:semiHidden/>
    <w:rsid w:val="00CC4C42"/>
    <w:rPr>
      <w:rFonts w:ascii="Times New Roman" w:eastAsia="Times New Roman" w:hAnsi="Times New Roman" w:cs="Times New Roman"/>
      <w:sz w:val="20"/>
      <w:szCs w:val="20"/>
      <w:lang w:eastAsia="cs-CZ"/>
    </w:rPr>
  </w:style>
  <w:style w:type="character" w:styleId="Znakapoznpodarou">
    <w:name w:val="footnote reference"/>
    <w:basedOn w:val="Standardnpsmoodstavce"/>
    <w:semiHidden/>
    <w:rsid w:val="00CC4C42"/>
    <w:rPr>
      <w:vertAlign w:val="superscript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caption" w:uiPriority="35" w:qFormat="1"/>
    <w:lsdException w:name="footnote reference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poznpodarou">
    <w:name w:val="footnote text"/>
    <w:basedOn w:val="Normln"/>
    <w:link w:val="TextpoznpodarouChar"/>
    <w:semiHidden/>
    <w:rsid w:val="00CC4C42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cs-CZ"/>
    </w:rPr>
  </w:style>
  <w:style w:type="character" w:customStyle="1" w:styleId="TextpoznpodarouChar">
    <w:name w:val="Text pozn. pod čarou Char"/>
    <w:basedOn w:val="Standardnpsmoodstavce"/>
    <w:link w:val="Textpoznpodarou"/>
    <w:semiHidden/>
    <w:rsid w:val="00CC4C42"/>
    <w:rPr>
      <w:rFonts w:ascii="Times New Roman" w:eastAsia="Times New Roman" w:hAnsi="Times New Roman" w:cs="Times New Roman"/>
      <w:sz w:val="20"/>
      <w:szCs w:val="20"/>
      <w:lang w:eastAsia="cs-CZ"/>
    </w:rPr>
  </w:style>
  <w:style w:type="character" w:styleId="Znakapoznpodarou">
    <w:name w:val="footnote reference"/>
    <w:basedOn w:val="Standardnpsmoodstavce"/>
    <w:semiHidden/>
    <w:rsid w:val="00CC4C42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403</Words>
  <Characters>2378</Characters>
  <Application>Microsoft Office Word</Application>
  <DocSecurity>0</DocSecurity>
  <Lines>19</Lines>
  <Paragraphs>5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2776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janu</dc:creator>
  <cp:lastModifiedBy>janu</cp:lastModifiedBy>
  <cp:revision>2</cp:revision>
  <dcterms:created xsi:type="dcterms:W3CDTF">2014-05-15T06:48:00Z</dcterms:created>
  <dcterms:modified xsi:type="dcterms:W3CDTF">2014-05-15T06:48:00Z</dcterms:modified>
</cp:coreProperties>
</file>