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70F9">
        <w:rPr>
          <w:b/>
          <w:i/>
          <w:sz w:val="22"/>
          <w:szCs w:val="22"/>
        </w:rPr>
        <w:t xml:space="preserve">Simona </w:t>
      </w:r>
      <w:proofErr w:type="spellStart"/>
      <w:r w:rsidR="003E70F9">
        <w:rPr>
          <w:b/>
          <w:i/>
          <w:sz w:val="22"/>
          <w:szCs w:val="22"/>
        </w:rPr>
        <w:t>Hosťovecká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70F9">
        <w:rPr>
          <w:b/>
          <w:i/>
          <w:sz w:val="22"/>
          <w:szCs w:val="22"/>
        </w:rPr>
        <w:t>Michal Pilík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70F9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E70F9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E70F9" w:rsidRPr="003E70F9">
        <w:rPr>
          <w:b/>
          <w:i/>
          <w:sz w:val="22"/>
          <w:szCs w:val="22"/>
        </w:rPr>
        <w:t xml:space="preserve"> Analýza online marketingové komunikace vybrané společnosti se zaměřením na sociální sítě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b/>
                <w:snapToGrid w:val="0"/>
                <w:color w:val="000000"/>
              </w:rPr>
            </w:r>
            <w:r w:rsidR="00D924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b/>
                <w:snapToGrid w:val="0"/>
                <w:color w:val="000000"/>
              </w:rPr>
            </w:r>
            <w:r w:rsidR="00D924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b/>
                <w:snapToGrid w:val="0"/>
                <w:color w:val="000000"/>
              </w:rPr>
            </w:r>
            <w:r w:rsidR="00D924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b/>
                <w:snapToGrid w:val="0"/>
                <w:color w:val="000000"/>
              </w:rPr>
            </w:r>
            <w:r w:rsidR="00D924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A05">
              <w:rPr>
                <w:b/>
                <w:snapToGrid w:val="0"/>
                <w:color w:val="000000"/>
              </w:rPr>
            </w:r>
            <w:r w:rsidR="00D924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5A05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b/>
                <w:snapToGrid w:val="0"/>
                <w:color w:val="000000"/>
              </w:rPr>
            </w:r>
            <w:r w:rsidR="00D924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70F9">
              <w:rPr>
                <w:snapToGrid w:val="0"/>
                <w:color w:val="000000"/>
              </w:rPr>
            </w:r>
            <w:r w:rsidR="00D924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75A0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5A0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75A0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5A05">
        <w:rPr>
          <w:i/>
          <w:noProof/>
        </w:rPr>
        <w:t>Předložená bakalářská práce je zpracována velmi dobře. Jde vidět zapálení diplomantky pro danou problematiku marketingové komunice se zacílením na soc. sítě. Práce obsahuje mnoho detailních analýz a informací v rámci řešící praktické části, což je jejím velkým plusem. Velmi oceňuji podrobné návrhy řešení dané problematiky se zcela konkrétními kroky a postupy. Je také obsažena rámcová nákladová analýza.</w:t>
      </w:r>
    </w:p>
    <w:p w:rsidR="00875A05" w:rsidRDefault="00875A05" w:rsidP="003E1491">
      <w:pPr>
        <w:rPr>
          <w:i/>
          <w:noProof/>
        </w:rPr>
      </w:pPr>
    </w:p>
    <w:p w:rsidR="00DC219A" w:rsidRPr="00AE58C9" w:rsidRDefault="00875A05" w:rsidP="003E1491">
      <w:pPr>
        <w:rPr>
          <w:i/>
        </w:rPr>
      </w:pPr>
      <w:r>
        <w:rPr>
          <w:i/>
          <w:noProof/>
        </w:rPr>
        <w:t>Jak firma přistoupila k Vašim návrhům? Budou akceptovány jako celek nebo jen některé vybrané?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5A05" w:rsidRPr="00AE58C9">
        <w:rPr>
          <w:i/>
        </w:rPr>
      </w:r>
      <w:r w:rsidR="00D9243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5A05">
        <w:rPr>
          <w:i/>
        </w:rPr>
      </w:r>
      <w:r w:rsidR="00D9243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5A05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35" w:rsidRDefault="00D92435">
      <w:r>
        <w:separator/>
      </w:r>
    </w:p>
  </w:endnote>
  <w:endnote w:type="continuationSeparator" w:id="0">
    <w:p w:rsidR="00D92435" w:rsidRDefault="00D9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35" w:rsidRDefault="00D92435">
      <w:r>
        <w:separator/>
      </w:r>
    </w:p>
  </w:footnote>
  <w:footnote w:type="continuationSeparator" w:id="0">
    <w:p w:rsidR="00D92435" w:rsidRDefault="00D9243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70F9"/>
    <w:rsid w:val="00412058"/>
    <w:rsid w:val="0042254A"/>
    <w:rsid w:val="00474757"/>
    <w:rsid w:val="004E52B3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5A05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92435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04D5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7A5CCC-7264-4436-A18B-DCE22A65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3</cp:revision>
  <cp:lastPrinted>2014-07-24T08:52:00Z</cp:lastPrinted>
  <dcterms:created xsi:type="dcterms:W3CDTF">2018-05-19T10:01:00Z</dcterms:created>
  <dcterms:modified xsi:type="dcterms:W3CDTF">2018-05-19T10:19:00Z</dcterms:modified>
</cp:coreProperties>
</file>