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3DF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7FB3DF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7FB3DF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7FB3DFA" w14:textId="1CB6548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031A" w:rsidRPr="0031031A">
        <w:rPr>
          <w:b/>
          <w:i/>
          <w:sz w:val="22"/>
          <w:szCs w:val="22"/>
        </w:rPr>
        <w:t>Bc. Tereza Špačková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3D8" w:rsidRPr="00F623D8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3D8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7FB3DFB" w14:textId="77777777" w:rsidR="00845B98" w:rsidRDefault="00845B98" w:rsidP="005358E6">
      <w:pPr>
        <w:jc w:val="both"/>
      </w:pPr>
    </w:p>
    <w:p w14:paraId="77FB3DFC" w14:textId="77777777" w:rsidR="00845B98" w:rsidRDefault="00845B98" w:rsidP="005358E6">
      <w:pPr>
        <w:jc w:val="both"/>
      </w:pPr>
    </w:p>
    <w:p w14:paraId="77FB3DFD" w14:textId="0F961E9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1031A" w:rsidRPr="0031031A">
        <w:rPr>
          <w:b/>
          <w:i/>
          <w:sz w:val="22"/>
          <w:szCs w:val="22"/>
        </w:rPr>
        <w:t>Projekt vytvoření nového oddělení dlouhodobé intenzivní ošetřovatelské péče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7FB3DFE" w14:textId="77777777" w:rsidR="00845B98" w:rsidRDefault="00845B98" w:rsidP="005358E6">
      <w:pPr>
        <w:jc w:val="both"/>
      </w:pPr>
    </w:p>
    <w:p w14:paraId="77FB3DFF" w14:textId="77777777" w:rsidR="00845B98" w:rsidRDefault="00845B98" w:rsidP="00750650"/>
    <w:p w14:paraId="77FB3E00" w14:textId="77777777" w:rsidR="00845B98" w:rsidRPr="005F755D" w:rsidRDefault="00845B98" w:rsidP="00750650">
      <w:r w:rsidRPr="005F755D">
        <w:t>U hodnocení kritéria 1 zohledněte náročnost tématu práce.</w:t>
      </w:r>
    </w:p>
    <w:p w14:paraId="77FB3E01" w14:textId="77777777" w:rsidR="00845B98" w:rsidRPr="005F755D" w:rsidRDefault="00845B98" w:rsidP="00750650">
      <w:r w:rsidRPr="005F755D">
        <w:t>Při hodnocení kritérií 2-6 zohledněte následující bodování:</w:t>
      </w:r>
    </w:p>
    <w:p w14:paraId="77FB3E0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7FB3E03" w14:textId="77777777" w:rsidR="00845B98" w:rsidRPr="005F755D" w:rsidRDefault="00845B98" w:rsidP="00750650">
      <w:r w:rsidRPr="005F755D">
        <w:t>4 body – splněno kvalitně</w:t>
      </w:r>
    </w:p>
    <w:p w14:paraId="77FB3E04" w14:textId="77777777" w:rsidR="00845B98" w:rsidRPr="005F755D" w:rsidRDefault="00845B98" w:rsidP="00750650">
      <w:r w:rsidRPr="005F755D">
        <w:t>3 body – splněno bez výhrad</w:t>
      </w:r>
    </w:p>
    <w:p w14:paraId="77FB3E05" w14:textId="77777777" w:rsidR="00845B98" w:rsidRPr="005F755D" w:rsidRDefault="00845B98" w:rsidP="00750650">
      <w:r w:rsidRPr="005F755D">
        <w:t>2 body – splněno s menšími nedostatky</w:t>
      </w:r>
    </w:p>
    <w:p w14:paraId="77FB3E06" w14:textId="77777777" w:rsidR="00845B98" w:rsidRPr="005F755D" w:rsidRDefault="00845B98" w:rsidP="00750650">
      <w:r w:rsidRPr="005F755D">
        <w:t>1 body – splněno, ale s výraznými nedostatky</w:t>
      </w:r>
    </w:p>
    <w:p w14:paraId="77FB3E07" w14:textId="77777777" w:rsidR="00845B98" w:rsidRPr="005F755D" w:rsidRDefault="00845B98" w:rsidP="00750650">
      <w:r w:rsidRPr="005F755D">
        <w:t>0 bodů – nesplněno</w:t>
      </w:r>
    </w:p>
    <w:p w14:paraId="77FB3E08" w14:textId="77777777" w:rsidR="00845B98" w:rsidRPr="001B5B85" w:rsidRDefault="00845B98" w:rsidP="002A4678"/>
    <w:p w14:paraId="77FB3E0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7FB3E0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B3E0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B3E0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7FB3E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0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0E" w14:textId="5EE68C4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b/>
                <w:snapToGrid w:val="0"/>
                <w:color w:val="000000"/>
              </w:rPr>
            </w:r>
            <w:r w:rsidR="00787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7FB3E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7FB3E11" w14:textId="3E4DE74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7FB3E14" w14:textId="7015277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1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17" w14:textId="284B29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1A" w14:textId="380DDAB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b/>
                <w:snapToGrid w:val="0"/>
                <w:color w:val="000000"/>
              </w:rPr>
            </w:r>
            <w:r w:rsidR="00787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7FB3E1D" w14:textId="03531D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7FB3E20" w14:textId="79C9271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7FB3E23" w14:textId="3E54AE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2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26" w14:textId="516CF3A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2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29" w14:textId="14479BC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b/>
                <w:snapToGrid w:val="0"/>
                <w:color w:val="000000"/>
              </w:rPr>
            </w:r>
            <w:r w:rsidR="00787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7FB3E2C" w14:textId="3B5AA5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7FB3E2F" w14:textId="109DE7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3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32" w14:textId="3B7573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3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35" w14:textId="5887D43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b/>
                <w:snapToGrid w:val="0"/>
                <w:color w:val="000000"/>
              </w:rPr>
            </w:r>
            <w:r w:rsidR="00787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7FB3E38" w14:textId="5332EC2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7FB3E3B" w14:textId="170D5E6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7FB3E3E" w14:textId="22680A1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FB3E41" w14:textId="2D669D9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4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44" w14:textId="5376760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4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47" w14:textId="0F28B12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27E">
              <w:rPr>
                <w:b/>
                <w:snapToGrid w:val="0"/>
                <w:color w:val="000000"/>
              </w:rPr>
            </w:r>
            <w:r w:rsidR="00787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7FB3E4A" w14:textId="67A2D7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7FB3E4D" w14:textId="6E02AC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7FB3E50" w14:textId="129AF6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7FB3E53" w14:textId="20CE3C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7FB3E56" w14:textId="3BF622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5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59" w14:textId="610A23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5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5C" w14:textId="11C22EF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1237">
              <w:rPr>
                <w:b/>
                <w:snapToGrid w:val="0"/>
                <w:color w:val="000000"/>
              </w:rPr>
            </w:r>
            <w:r w:rsidR="00787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7FB3E5F" w14:textId="6D5F3F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7FB3E62" w14:textId="471046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7FB3E65" w14:textId="3773A6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7FB3E68" w14:textId="0154407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6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6B" w14:textId="52CE2B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38C">
              <w:rPr>
                <w:snapToGrid w:val="0"/>
                <w:color w:val="000000"/>
              </w:rPr>
            </w:r>
            <w:r w:rsidR="00787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B3E6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B3E6E" w14:textId="5A6AD3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27D3">
              <w:rPr>
                <w:b/>
                <w:noProof/>
                <w:snapToGrid w:val="0"/>
                <w:color w:val="000000"/>
              </w:rPr>
              <w:t>2</w:t>
            </w:r>
            <w:r w:rsidR="005E427E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7FB3E70" w14:textId="77777777" w:rsidR="00845B98" w:rsidRDefault="00845B98" w:rsidP="00750650"/>
    <w:p w14:paraId="77FB3E71" w14:textId="77777777" w:rsidR="00845B98" w:rsidRDefault="00845B98" w:rsidP="005358E6">
      <w:pPr>
        <w:jc w:val="both"/>
      </w:pPr>
      <w:r>
        <w:t>Celkové hodnocení práce a otázky k obhajobě:</w:t>
      </w:r>
    </w:p>
    <w:p w14:paraId="77FB3E72" w14:textId="77777777" w:rsidR="00845B98" w:rsidRDefault="00845B98" w:rsidP="005358E6">
      <w:pPr>
        <w:jc w:val="both"/>
      </w:pPr>
      <w:r>
        <w:t>(otázky uvádí vedoucí práce i oponent)</w:t>
      </w:r>
    </w:p>
    <w:p w14:paraId="77FB3E73" w14:textId="77777777" w:rsidR="00845B98" w:rsidRDefault="00845B98" w:rsidP="005358E6">
      <w:pPr>
        <w:jc w:val="both"/>
      </w:pPr>
    </w:p>
    <w:bookmarkStart w:id="7" w:name="Text6"/>
    <w:p w14:paraId="75BB4FAC" w14:textId="04C69180" w:rsidR="00944D6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27D3">
        <w:rPr>
          <w:i/>
          <w:noProof/>
        </w:rPr>
        <w:t xml:space="preserve">Diplomantka prokázala výbornou znalost problematiky </w:t>
      </w:r>
      <w:r w:rsidR="00E17E5C">
        <w:rPr>
          <w:i/>
          <w:noProof/>
        </w:rPr>
        <w:t xml:space="preserve">ošetřovatelské péče </w:t>
      </w:r>
      <w:r w:rsidR="00BD27D3">
        <w:rPr>
          <w:i/>
          <w:noProof/>
        </w:rPr>
        <w:t xml:space="preserve">a skloubila tyto poznatky  s managerskými znalostmi.Ve výsledku navrhuje projekt </w:t>
      </w:r>
      <w:r w:rsidR="00732F8C">
        <w:rPr>
          <w:i/>
          <w:noProof/>
        </w:rPr>
        <w:t xml:space="preserve">, který byl </w:t>
      </w:r>
      <w:r w:rsidR="00BD27D3">
        <w:rPr>
          <w:i/>
          <w:noProof/>
        </w:rPr>
        <w:t>vyprac</w:t>
      </w:r>
      <w:r w:rsidR="00732F8C">
        <w:rPr>
          <w:i/>
          <w:noProof/>
        </w:rPr>
        <w:t xml:space="preserve">ován s vysokou profesionalitou, byl </w:t>
      </w:r>
      <w:r w:rsidR="00944D61">
        <w:rPr>
          <w:i/>
          <w:noProof/>
        </w:rPr>
        <w:t>diplomant</w:t>
      </w:r>
      <w:r w:rsidR="00BD27D3">
        <w:rPr>
          <w:i/>
          <w:noProof/>
        </w:rPr>
        <w:t>kou</w:t>
      </w:r>
      <w:r w:rsidR="00944D61">
        <w:rPr>
          <w:i/>
          <w:noProof/>
        </w:rPr>
        <w:t xml:space="preserve"> </w:t>
      </w:r>
      <w:r w:rsidR="00732F8C">
        <w:rPr>
          <w:i/>
          <w:noProof/>
        </w:rPr>
        <w:t>obhájen</w:t>
      </w:r>
      <w:r w:rsidR="00CF5DC4">
        <w:rPr>
          <w:i/>
          <w:noProof/>
        </w:rPr>
        <w:t xml:space="preserve"> a</w:t>
      </w:r>
      <w:r w:rsidR="00CF5DC4" w:rsidRPr="00CF5DC4">
        <w:rPr>
          <w:i/>
          <w:noProof/>
        </w:rPr>
        <w:t xml:space="preserve"> vyhodnocen jako přínosný, byl</w:t>
      </w:r>
      <w:r w:rsidR="00705726">
        <w:rPr>
          <w:i/>
          <w:noProof/>
        </w:rPr>
        <w:t xml:space="preserve"> </w:t>
      </w:r>
      <w:r w:rsidR="00CF5DC4" w:rsidRPr="00CF5DC4">
        <w:rPr>
          <w:i/>
          <w:noProof/>
        </w:rPr>
        <w:t>doporučen k realizaci.</w:t>
      </w:r>
      <w:r w:rsidR="00E17E5C">
        <w:rPr>
          <w:i/>
          <w:noProof/>
        </w:rPr>
        <w:t xml:space="preserve">Tento projekt </w:t>
      </w:r>
      <w:r w:rsidR="00E17E5C" w:rsidRPr="00E17E5C">
        <w:rPr>
          <w:i/>
          <w:noProof/>
        </w:rPr>
        <w:t>nového oddělení DIOP</w:t>
      </w:r>
      <w:r w:rsidR="00E17E5C">
        <w:rPr>
          <w:i/>
          <w:noProof/>
        </w:rPr>
        <w:t xml:space="preserve"> by mohl být příkladem i pro dlší nemocnice v ČR, jelikož přispívá k řešení nedostatku </w:t>
      </w:r>
      <w:r w:rsidR="00E17E5C" w:rsidRPr="00E17E5C">
        <w:rPr>
          <w:i/>
          <w:noProof/>
        </w:rPr>
        <w:t>volné kapacity</w:t>
      </w:r>
      <w:r w:rsidR="00E17E5C">
        <w:rPr>
          <w:i/>
          <w:noProof/>
        </w:rPr>
        <w:t xml:space="preserve"> </w:t>
      </w:r>
      <w:r w:rsidR="00E17E5C" w:rsidRPr="00E17E5C">
        <w:rPr>
          <w:i/>
          <w:noProof/>
        </w:rPr>
        <w:t xml:space="preserve"> na odděleních ARO a JIP</w:t>
      </w:r>
      <w:r w:rsidR="00E17E5C">
        <w:rPr>
          <w:i/>
          <w:noProof/>
        </w:rPr>
        <w:t>.</w:t>
      </w:r>
    </w:p>
    <w:p w14:paraId="0D96881C" w14:textId="77777777" w:rsidR="00944D61" w:rsidRDefault="00944D61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77FB3E74" w14:textId="03E54939" w:rsidR="00845B98" w:rsidRPr="00AE58C9" w:rsidRDefault="00251A9A" w:rsidP="00750650">
      <w:pPr>
        <w:rPr>
          <w:i/>
        </w:rPr>
      </w:pPr>
      <w:r>
        <w:rPr>
          <w:i/>
          <w:noProof/>
        </w:rPr>
        <w:t>V diplomové práci píšete, že p</w:t>
      </w:r>
      <w:r w:rsidRPr="00251A9A">
        <w:rPr>
          <w:i/>
          <w:noProof/>
        </w:rPr>
        <w:t>éče o pacienty na odděleních ARO a JIP je nepoměrně dražší</w:t>
      </w:r>
      <w:r>
        <w:rPr>
          <w:i/>
          <w:noProof/>
        </w:rPr>
        <w:t xml:space="preserve"> než na oddělení DIOP.Můžete to blíže vysvětlit</w:t>
      </w:r>
      <w:bookmarkStart w:id="8" w:name="_GoBack"/>
      <w:bookmarkEnd w:id="8"/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14:paraId="77FB3E75" w14:textId="77777777" w:rsidR="00845B98" w:rsidRDefault="00845B98" w:rsidP="00750650"/>
    <w:p w14:paraId="77FB3E76" w14:textId="7781065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8738C">
        <w:rPr>
          <w:i/>
        </w:rPr>
      </w:r>
      <w:r w:rsidR="007873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7FB3E77" w14:textId="77777777" w:rsidR="00845B98" w:rsidRDefault="00845B98" w:rsidP="00750650"/>
    <w:p w14:paraId="77FB3E78" w14:textId="7C29D59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738C">
        <w:rPr>
          <w:i/>
        </w:rPr>
      </w:r>
      <w:r w:rsidR="007873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7FB3E79" w14:textId="77777777" w:rsidR="00845B98" w:rsidRDefault="00845B98" w:rsidP="00750650"/>
    <w:p w14:paraId="77FB3E7A" w14:textId="77777777" w:rsidR="00845B98" w:rsidRDefault="00845B98" w:rsidP="00750650"/>
    <w:p w14:paraId="77FB3E7B" w14:textId="7907DC81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05726">
        <w:rPr>
          <w:i/>
          <w:noProof/>
        </w:rPr>
        <w:t>30</w:t>
      </w:r>
      <w:r w:rsidR="00F623D8">
        <w:rPr>
          <w:i/>
          <w:noProof/>
        </w:rPr>
        <w:t>.</w:t>
      </w:r>
      <w:r w:rsidR="00CB2C54">
        <w:rPr>
          <w:i/>
          <w:noProof/>
        </w:rPr>
        <w:t>8</w:t>
      </w:r>
      <w:r w:rsidR="00F623D8">
        <w:rPr>
          <w:i/>
          <w:noProof/>
        </w:rPr>
        <w:t>.2021</w:t>
      </w:r>
      <w:r w:rsidR="001C1C93" w:rsidRPr="00936F44">
        <w:rPr>
          <w:i/>
        </w:rPr>
        <w:fldChar w:fldCharType="end"/>
      </w:r>
      <w:bookmarkEnd w:id="10"/>
    </w:p>
    <w:p w14:paraId="77FB3E7C" w14:textId="77777777" w:rsidR="00845B98" w:rsidRDefault="00845B98" w:rsidP="00750650"/>
    <w:p w14:paraId="77FB3E7D" w14:textId="77777777" w:rsidR="00845B98" w:rsidRDefault="00845B98" w:rsidP="00750650"/>
    <w:p w14:paraId="77FB3E7E" w14:textId="77777777" w:rsidR="00845B98" w:rsidRDefault="00845B98" w:rsidP="00750650"/>
    <w:p w14:paraId="77FB3E7F" w14:textId="77777777" w:rsidR="00845B98" w:rsidRDefault="00845B98" w:rsidP="00750650"/>
    <w:p w14:paraId="77FB3E8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7FB3E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B3E84" w14:textId="77777777" w:rsidR="00305476" w:rsidRDefault="00305476">
      <w:r>
        <w:separator/>
      </w:r>
    </w:p>
  </w:endnote>
  <w:endnote w:type="continuationSeparator" w:id="0">
    <w:p w14:paraId="77FB3E8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3E82" w14:textId="77777777" w:rsidR="00305476" w:rsidRDefault="00305476">
      <w:r>
        <w:separator/>
      </w:r>
    </w:p>
  </w:footnote>
  <w:footnote w:type="continuationSeparator" w:id="0">
    <w:p w14:paraId="77FB3E83" w14:textId="77777777" w:rsidR="00305476" w:rsidRDefault="00305476">
      <w:r>
        <w:continuationSeparator/>
      </w:r>
    </w:p>
  </w:footnote>
  <w:footnote w:id="1">
    <w:p w14:paraId="77FB3E8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95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3556"/>
    <w:rsid w:val="001B5B85"/>
    <w:rsid w:val="001C1C93"/>
    <w:rsid w:val="001E0D4A"/>
    <w:rsid w:val="001E7792"/>
    <w:rsid w:val="002126D4"/>
    <w:rsid w:val="00240D6D"/>
    <w:rsid w:val="00246CC0"/>
    <w:rsid w:val="00251A9A"/>
    <w:rsid w:val="002639CA"/>
    <w:rsid w:val="00292769"/>
    <w:rsid w:val="00296250"/>
    <w:rsid w:val="002A4678"/>
    <w:rsid w:val="002B5820"/>
    <w:rsid w:val="002E04A7"/>
    <w:rsid w:val="00305476"/>
    <w:rsid w:val="0031031A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427E"/>
    <w:rsid w:val="005F755D"/>
    <w:rsid w:val="0060527D"/>
    <w:rsid w:val="006671D8"/>
    <w:rsid w:val="006A5F05"/>
    <w:rsid w:val="006E1490"/>
    <w:rsid w:val="006F05D0"/>
    <w:rsid w:val="00705726"/>
    <w:rsid w:val="00727728"/>
    <w:rsid w:val="00727A16"/>
    <w:rsid w:val="00732F8C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4D61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27D3"/>
    <w:rsid w:val="00BF6B5D"/>
    <w:rsid w:val="00C2327A"/>
    <w:rsid w:val="00C30044"/>
    <w:rsid w:val="00C447A8"/>
    <w:rsid w:val="00C70E25"/>
    <w:rsid w:val="00C72298"/>
    <w:rsid w:val="00C9306F"/>
    <w:rsid w:val="00CB2C54"/>
    <w:rsid w:val="00CB4E27"/>
    <w:rsid w:val="00CD1219"/>
    <w:rsid w:val="00CE4F35"/>
    <w:rsid w:val="00CF5DC4"/>
    <w:rsid w:val="00D4690F"/>
    <w:rsid w:val="00D6236E"/>
    <w:rsid w:val="00DD4A7E"/>
    <w:rsid w:val="00DF1948"/>
    <w:rsid w:val="00DF2926"/>
    <w:rsid w:val="00E1292E"/>
    <w:rsid w:val="00E17E5C"/>
    <w:rsid w:val="00E366A1"/>
    <w:rsid w:val="00E70B85"/>
    <w:rsid w:val="00E70D63"/>
    <w:rsid w:val="00E725B3"/>
    <w:rsid w:val="00E91237"/>
    <w:rsid w:val="00E949CD"/>
    <w:rsid w:val="00EC6763"/>
    <w:rsid w:val="00F30FB7"/>
    <w:rsid w:val="00F506F8"/>
    <w:rsid w:val="00F623D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B3DF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ECA1C5-A45D-42D2-844A-04161A708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27608-E686-44C9-9687-3FA1E1208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D644A-3B8C-4E16-B516-81D26EE0DAFA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a912094a-420c-44ae-a034-26c21ac2681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52107cdc-8bc3-46dc-b9d8-10f7b5bd920c"/>
  </ds:schemaRefs>
</ds:datastoreItem>
</file>

<file path=customXml/itemProps4.xml><?xml version="1.0" encoding="utf-8"?>
<ds:datastoreItem xmlns:ds="http://schemas.openxmlformats.org/officeDocument/2006/customXml" ds:itemID="{A8D07170-1620-4814-8779-FF2415D3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2021-08-30T10:22:00Z</dcterms:created>
  <dcterms:modified xsi:type="dcterms:W3CDTF">2021-08-30T10:22:00Z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